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3B4F" w14:textId="02C2BF7E" w:rsidR="00460079" w:rsidRPr="002068BC" w:rsidRDefault="00747636">
      <w:pPr>
        <w:pStyle w:val="Heading1"/>
        <w:pBdr>
          <w:top w:val="none" w:sz="0" w:space="0" w:color="auto"/>
          <w:left w:val="none" w:sz="0" w:space="0" w:color="auto"/>
          <w:bottom w:val="none" w:sz="0" w:space="0" w:color="auto"/>
          <w:right w:val="none" w:sz="0" w:space="0" w:color="auto"/>
        </w:pBdr>
        <w:rPr>
          <w:rFonts w:cs="Arial"/>
          <w:sz w:val="24"/>
          <w:szCs w:val="24"/>
        </w:rPr>
      </w:pPr>
      <w:r>
        <w:rPr>
          <w:rFonts w:cs="Arial"/>
          <w:sz w:val="24"/>
          <w:szCs w:val="24"/>
        </w:rPr>
        <w:t>EXHIBITOR</w:t>
      </w:r>
      <w:r w:rsidR="00460079" w:rsidRPr="002068BC">
        <w:rPr>
          <w:rFonts w:cs="Arial"/>
          <w:sz w:val="24"/>
          <w:szCs w:val="24"/>
        </w:rPr>
        <w:t xml:space="preserve"> AGREEMENT</w:t>
      </w:r>
    </w:p>
    <w:p w14:paraId="0986041E" w14:textId="271022B5" w:rsidR="00460079" w:rsidRDefault="00460079">
      <w:pPr>
        <w:keepLines/>
        <w:widowControl/>
        <w:jc w:val="center"/>
        <w:rPr>
          <w:rFonts w:ascii="Arial" w:hAnsi="Arial" w:cs="Arial"/>
          <w:sz w:val="20"/>
        </w:rPr>
      </w:pPr>
      <w:r>
        <w:rPr>
          <w:rFonts w:ascii="Arial" w:hAnsi="Arial" w:cs="Arial"/>
          <w:sz w:val="20"/>
        </w:rPr>
        <w:t xml:space="preserve">Conditions and Purpose for an Exhibitor/Vendor  </w:t>
      </w:r>
    </w:p>
    <w:p w14:paraId="3110364C" w14:textId="66B9D2F0" w:rsidR="002068BC" w:rsidRDefault="002068BC">
      <w:pPr>
        <w:keepLines/>
        <w:widowControl/>
        <w:jc w:val="center"/>
        <w:rPr>
          <w:rFonts w:ascii="Arial" w:hAnsi="Arial" w:cs="Arial"/>
          <w:sz w:val="20"/>
        </w:rPr>
      </w:pPr>
    </w:p>
    <w:tbl>
      <w:tblPr>
        <w:tblW w:w="110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668"/>
        <w:gridCol w:w="535"/>
        <w:gridCol w:w="2675"/>
        <w:gridCol w:w="630"/>
        <w:gridCol w:w="2430"/>
        <w:gridCol w:w="324"/>
        <w:gridCol w:w="576"/>
        <w:gridCol w:w="2178"/>
      </w:tblGrid>
      <w:tr w:rsidR="002068BC" w:rsidRPr="008E0EFA" w14:paraId="280F4B54" w14:textId="77777777" w:rsidTr="00AC4A10">
        <w:trPr>
          <w:cantSplit/>
        </w:trPr>
        <w:tc>
          <w:tcPr>
            <w:tcW w:w="2203" w:type="dxa"/>
            <w:gridSpan w:val="2"/>
            <w:shd w:val="clear" w:color="auto" w:fill="auto"/>
            <w:tcMar>
              <w:top w:w="0" w:type="dxa"/>
              <w:left w:w="108" w:type="dxa"/>
              <w:bottom w:w="0" w:type="dxa"/>
              <w:right w:w="108" w:type="dxa"/>
            </w:tcMar>
          </w:tcPr>
          <w:p w14:paraId="43F0087D"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i w:val="0"/>
                <w:iCs/>
              </w:rPr>
            </w:pPr>
            <w:r w:rsidRPr="008E0EFA">
              <w:rPr>
                <w:rFonts w:cs="Arial"/>
                <w:i w:val="0"/>
                <w:iCs/>
              </w:rPr>
              <w:t xml:space="preserve">Title of CE Activity: </w:t>
            </w:r>
          </w:p>
        </w:tc>
        <w:tc>
          <w:tcPr>
            <w:tcW w:w="8813" w:type="dxa"/>
            <w:gridSpan w:val="6"/>
            <w:shd w:val="clear" w:color="auto" w:fill="auto"/>
            <w:tcMar>
              <w:top w:w="0" w:type="dxa"/>
              <w:left w:w="108" w:type="dxa"/>
              <w:bottom w:w="0" w:type="dxa"/>
              <w:right w:w="108" w:type="dxa"/>
            </w:tcMar>
          </w:tcPr>
          <w:p w14:paraId="6A826951" w14:textId="3D1220D4" w:rsidR="002068BC" w:rsidRPr="008E0EFA" w:rsidRDefault="00520B54"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i w:val="0"/>
              </w:rPr>
            </w:pPr>
            <w:r w:rsidRPr="00520B54">
              <w:rPr>
                <w:rStyle w:val="PlaceholderText"/>
                <w:rFonts w:cs="Arial"/>
                <w:b/>
                <w:bCs/>
                <w:i w:val="0"/>
                <w:iCs/>
              </w:rPr>
              <w:t>Ophthalmology Update 202</w:t>
            </w:r>
            <w:r>
              <w:rPr>
                <w:rStyle w:val="PlaceholderText"/>
                <w:rFonts w:cs="Arial"/>
                <w:b/>
                <w:bCs/>
                <w:i w:val="0"/>
                <w:iCs/>
              </w:rPr>
              <w:t>1</w:t>
            </w:r>
          </w:p>
        </w:tc>
      </w:tr>
      <w:tr w:rsidR="002068BC" w:rsidRPr="008E0EFA" w14:paraId="07EE4095" w14:textId="77777777" w:rsidTr="00AC4A10">
        <w:tc>
          <w:tcPr>
            <w:tcW w:w="2203" w:type="dxa"/>
            <w:gridSpan w:val="2"/>
            <w:shd w:val="clear" w:color="auto" w:fill="auto"/>
            <w:tcMar>
              <w:top w:w="0" w:type="dxa"/>
              <w:left w:w="108" w:type="dxa"/>
              <w:bottom w:w="0" w:type="dxa"/>
              <w:right w:w="108" w:type="dxa"/>
            </w:tcMar>
          </w:tcPr>
          <w:p w14:paraId="6DC99580"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i w:val="0"/>
                <w:iCs/>
              </w:rPr>
            </w:pPr>
            <w:r w:rsidRPr="008E0EFA">
              <w:rPr>
                <w:rFonts w:cs="Arial"/>
                <w:i w:val="0"/>
                <w:iCs/>
              </w:rPr>
              <w:t>Course Number:</w:t>
            </w:r>
          </w:p>
        </w:tc>
        <w:tc>
          <w:tcPr>
            <w:tcW w:w="5735" w:type="dxa"/>
            <w:gridSpan w:val="3"/>
            <w:shd w:val="clear" w:color="auto" w:fill="auto"/>
            <w:tcMar>
              <w:top w:w="0" w:type="dxa"/>
              <w:left w:w="108" w:type="dxa"/>
              <w:bottom w:w="0" w:type="dxa"/>
              <w:right w:w="108" w:type="dxa"/>
            </w:tcMar>
          </w:tcPr>
          <w:p w14:paraId="69795458" w14:textId="14EC813F" w:rsidR="002068BC" w:rsidRPr="008E0EFA" w:rsidRDefault="00520B54"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i w:val="0"/>
                <w:iCs/>
              </w:rPr>
            </w:pPr>
            <w:r>
              <w:rPr>
                <w:rStyle w:val="PlaceholderText"/>
              </w:rPr>
              <w:t>MOP22002</w:t>
            </w:r>
          </w:p>
        </w:tc>
        <w:tc>
          <w:tcPr>
            <w:tcW w:w="900" w:type="dxa"/>
            <w:gridSpan w:val="2"/>
            <w:shd w:val="clear" w:color="auto" w:fill="auto"/>
            <w:tcMar>
              <w:top w:w="0" w:type="dxa"/>
              <w:left w:w="108" w:type="dxa"/>
              <w:bottom w:w="0" w:type="dxa"/>
              <w:right w:w="108" w:type="dxa"/>
            </w:tcMar>
          </w:tcPr>
          <w:p w14:paraId="6EA5B61E" w14:textId="77777777" w:rsidR="002068BC" w:rsidRPr="008E0EFA" w:rsidRDefault="002068BC" w:rsidP="00AC4A10">
            <w:pPr>
              <w:spacing w:line="276" w:lineRule="auto"/>
              <w:rPr>
                <w:rFonts w:ascii="Arial" w:hAnsi="Arial" w:cs="Arial"/>
                <w:sz w:val="20"/>
              </w:rPr>
            </w:pPr>
          </w:p>
        </w:tc>
        <w:tc>
          <w:tcPr>
            <w:tcW w:w="2178" w:type="dxa"/>
            <w:shd w:val="clear" w:color="auto" w:fill="auto"/>
            <w:tcMar>
              <w:top w:w="0" w:type="dxa"/>
              <w:left w:w="108" w:type="dxa"/>
              <w:bottom w:w="0" w:type="dxa"/>
              <w:right w:w="108" w:type="dxa"/>
            </w:tcMar>
          </w:tcPr>
          <w:p w14:paraId="66488A4B"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p>
        </w:tc>
      </w:tr>
      <w:tr w:rsidR="002068BC" w:rsidRPr="008E0EFA" w14:paraId="51B91917" w14:textId="77777777" w:rsidTr="00AC4A10">
        <w:tc>
          <w:tcPr>
            <w:tcW w:w="2203" w:type="dxa"/>
            <w:gridSpan w:val="2"/>
            <w:shd w:val="clear" w:color="auto" w:fill="auto"/>
            <w:tcMar>
              <w:top w:w="0" w:type="dxa"/>
              <w:left w:w="108" w:type="dxa"/>
              <w:bottom w:w="0" w:type="dxa"/>
              <w:right w:w="108" w:type="dxa"/>
            </w:tcMar>
          </w:tcPr>
          <w:p w14:paraId="5A3045BB"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i w:val="0"/>
                <w:iCs/>
              </w:rPr>
            </w:pPr>
            <w:r w:rsidRPr="008E0EFA">
              <w:rPr>
                <w:rFonts w:cs="Arial"/>
                <w:i w:val="0"/>
                <w:iCs/>
              </w:rPr>
              <w:t>Course Chair(s):</w:t>
            </w:r>
          </w:p>
        </w:tc>
        <w:tc>
          <w:tcPr>
            <w:tcW w:w="2675" w:type="dxa"/>
            <w:shd w:val="clear" w:color="auto" w:fill="auto"/>
            <w:tcMar>
              <w:top w:w="0" w:type="dxa"/>
              <w:left w:w="108" w:type="dxa"/>
              <w:bottom w:w="0" w:type="dxa"/>
              <w:right w:w="108" w:type="dxa"/>
            </w:tcMar>
          </w:tcPr>
          <w:p w14:paraId="08EFFA38" w14:textId="07536C4A" w:rsidR="002068BC" w:rsidRPr="008E0EFA" w:rsidRDefault="00520B54" w:rsidP="00AC4A10">
            <w:pPr>
              <w:spacing w:line="276" w:lineRule="auto"/>
              <w:rPr>
                <w:rFonts w:ascii="Arial" w:hAnsi="Arial" w:cs="Arial"/>
                <w:sz w:val="20"/>
              </w:rPr>
            </w:pPr>
            <w:r>
              <w:rPr>
                <w:rStyle w:val="PlaceholderText"/>
              </w:rPr>
              <w:t>Julie Schallhorn, MD</w:t>
            </w:r>
          </w:p>
        </w:tc>
        <w:tc>
          <w:tcPr>
            <w:tcW w:w="3060" w:type="dxa"/>
            <w:gridSpan w:val="2"/>
            <w:shd w:val="clear" w:color="auto" w:fill="auto"/>
            <w:tcMar>
              <w:top w:w="0" w:type="dxa"/>
              <w:left w:w="108" w:type="dxa"/>
              <w:bottom w:w="0" w:type="dxa"/>
              <w:right w:w="108" w:type="dxa"/>
            </w:tcMar>
          </w:tcPr>
          <w:p w14:paraId="795EDD4E" w14:textId="19BC7426" w:rsidR="002068BC" w:rsidRPr="008E0EFA" w:rsidRDefault="00520B54"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rPr>
            </w:pPr>
            <w:r w:rsidRPr="00520B54">
              <w:rPr>
                <w:rStyle w:val="PlaceholderText"/>
                <w:rFonts w:ascii="Book Antiqua" w:hAnsi="Book Antiqua"/>
                <w:i w:val="0"/>
                <w:sz w:val="22"/>
              </w:rPr>
              <w:t>Stephen D. McLeod, MD</w:t>
            </w:r>
          </w:p>
        </w:tc>
        <w:tc>
          <w:tcPr>
            <w:tcW w:w="3078" w:type="dxa"/>
            <w:gridSpan w:val="3"/>
            <w:shd w:val="clear" w:color="auto" w:fill="auto"/>
            <w:tcMar>
              <w:top w:w="0" w:type="dxa"/>
              <w:left w:w="108" w:type="dxa"/>
              <w:bottom w:w="0" w:type="dxa"/>
              <w:right w:w="108" w:type="dxa"/>
            </w:tcMar>
          </w:tcPr>
          <w:p w14:paraId="475CE48F" w14:textId="00FA44B0"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r w:rsidRPr="008E0EFA">
              <w:rPr>
                <w:rStyle w:val="PlaceholderText"/>
                <w:i w:val="0"/>
                <w:iCs/>
              </w:rPr>
              <w:t>Click or tap here to enter text.</w:t>
            </w:r>
          </w:p>
        </w:tc>
      </w:tr>
      <w:tr w:rsidR="002068BC" w:rsidRPr="008E0EFA" w14:paraId="750D9E74" w14:textId="77777777" w:rsidTr="00AC4A10">
        <w:trPr>
          <w:cantSplit/>
        </w:trPr>
        <w:tc>
          <w:tcPr>
            <w:tcW w:w="2203" w:type="dxa"/>
            <w:gridSpan w:val="2"/>
            <w:shd w:val="clear" w:color="auto" w:fill="auto"/>
            <w:tcMar>
              <w:top w:w="0" w:type="dxa"/>
              <w:left w:w="108" w:type="dxa"/>
              <w:bottom w:w="0" w:type="dxa"/>
              <w:right w:w="108" w:type="dxa"/>
            </w:tcMar>
          </w:tcPr>
          <w:p w14:paraId="45046AB6"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rPr>
            </w:pPr>
            <w:r w:rsidRPr="008E0EFA">
              <w:rPr>
                <w:rFonts w:cs="Arial"/>
                <w:i w:val="0"/>
                <w:iCs/>
              </w:rPr>
              <w:t>Location</w:t>
            </w:r>
            <w:r w:rsidRPr="008E0EFA">
              <w:rPr>
                <w:rFonts w:cs="Arial"/>
              </w:rPr>
              <w:t>:</w:t>
            </w:r>
          </w:p>
        </w:tc>
        <w:tc>
          <w:tcPr>
            <w:tcW w:w="5735" w:type="dxa"/>
            <w:gridSpan w:val="3"/>
            <w:shd w:val="clear" w:color="auto" w:fill="auto"/>
            <w:tcMar>
              <w:top w:w="0" w:type="dxa"/>
              <w:left w:w="108" w:type="dxa"/>
              <w:bottom w:w="0" w:type="dxa"/>
              <w:right w:w="108" w:type="dxa"/>
            </w:tcMar>
          </w:tcPr>
          <w:p w14:paraId="557E9C69" w14:textId="08ABFB8F" w:rsidR="002068BC" w:rsidRPr="008E0EFA" w:rsidRDefault="00520B54"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i w:val="0"/>
              </w:rPr>
            </w:pPr>
            <w:r w:rsidRPr="00520B54">
              <w:rPr>
                <w:rStyle w:val="PlaceholderText"/>
                <w:i w:val="0"/>
                <w:iCs/>
              </w:rPr>
              <w:t>VIRTUAL PROGRAM</w:t>
            </w:r>
            <w:r>
              <w:t xml:space="preserve"> </w:t>
            </w:r>
          </w:p>
        </w:tc>
        <w:tc>
          <w:tcPr>
            <w:tcW w:w="900" w:type="dxa"/>
            <w:gridSpan w:val="2"/>
            <w:shd w:val="clear" w:color="auto" w:fill="auto"/>
          </w:tcPr>
          <w:p w14:paraId="75434F3E"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spacing w:line="276" w:lineRule="auto"/>
              <w:rPr>
                <w:rFonts w:cs="Arial"/>
              </w:rPr>
            </w:pPr>
            <w:r w:rsidRPr="008E0EFA">
              <w:rPr>
                <w:rFonts w:cs="Arial"/>
                <w:i w:val="0"/>
                <w:iCs/>
              </w:rPr>
              <w:t xml:space="preserve">Date(s): </w:t>
            </w:r>
            <w:r w:rsidRPr="008E0EFA">
              <w:rPr>
                <w:rFonts w:cs="Arial"/>
              </w:rPr>
              <w:t> </w:t>
            </w:r>
            <w:r w:rsidRPr="008E0EFA">
              <w:rPr>
                <w:rFonts w:cs="Arial"/>
              </w:rPr>
              <w:t> </w:t>
            </w:r>
            <w:r w:rsidRPr="008E0EFA">
              <w:rPr>
                <w:rFonts w:cs="Arial"/>
              </w:rPr>
              <w:t> </w:t>
            </w:r>
            <w:r w:rsidRPr="008E0EFA">
              <w:rPr>
                <w:rFonts w:cs="Arial"/>
              </w:rPr>
              <w:t> </w:t>
            </w:r>
            <w:r w:rsidRPr="008E0EFA">
              <w:rPr>
                <w:rFonts w:cs="Arial"/>
              </w:rPr>
              <w:t> </w:t>
            </w:r>
          </w:p>
        </w:tc>
        <w:tc>
          <w:tcPr>
            <w:tcW w:w="2178" w:type="dxa"/>
            <w:shd w:val="clear" w:color="auto" w:fill="auto"/>
          </w:tcPr>
          <w:p w14:paraId="3243FB54" w14:textId="73B26AD6" w:rsidR="002068BC" w:rsidRPr="008E0EFA" w:rsidRDefault="00520B54"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iCs/>
              </w:rPr>
            </w:pPr>
            <w:r>
              <w:rPr>
                <w:rStyle w:val="PlaceholderText"/>
              </w:rPr>
              <w:t>December 3-4, 2021</w:t>
            </w:r>
          </w:p>
        </w:tc>
      </w:tr>
      <w:tr w:rsidR="002068BC" w:rsidRPr="008E0EFA" w14:paraId="220C058B"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1016" w:type="dxa"/>
            <w:gridSpan w:val="8"/>
            <w:shd w:val="clear" w:color="auto" w:fill="auto"/>
            <w:tcMar>
              <w:top w:w="0" w:type="dxa"/>
              <w:left w:w="108" w:type="dxa"/>
              <w:bottom w:w="0" w:type="dxa"/>
              <w:right w:w="108" w:type="dxa"/>
            </w:tcMar>
            <w:vAlign w:val="center"/>
          </w:tcPr>
          <w:p w14:paraId="6C3114E7" w14:textId="77777777" w:rsidR="002068BC"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b/>
                <w:i w:val="0"/>
              </w:rPr>
            </w:pPr>
          </w:p>
          <w:p w14:paraId="178D47E6" w14:textId="0E519E42"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rPr>
            </w:pPr>
            <w:r w:rsidRPr="008E0EFA">
              <w:rPr>
                <w:rFonts w:cs="Arial"/>
                <w:b/>
                <w:i w:val="0"/>
              </w:rPr>
              <w:t>Name of company as you would like it to appear in course materials:</w:t>
            </w:r>
          </w:p>
        </w:tc>
      </w:tr>
      <w:tr w:rsidR="002068BC" w:rsidRPr="008E0EFA" w14:paraId="48C44086"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1016" w:type="dxa"/>
            <w:gridSpan w:val="8"/>
            <w:tcBorders>
              <w:bottom w:val="dotted" w:sz="4" w:space="0" w:color="000000"/>
            </w:tcBorders>
            <w:shd w:val="clear" w:color="auto" w:fill="auto"/>
            <w:tcMar>
              <w:top w:w="0" w:type="dxa"/>
              <w:left w:w="108" w:type="dxa"/>
              <w:bottom w:w="0" w:type="dxa"/>
              <w:right w:w="108" w:type="dxa"/>
            </w:tcMar>
            <w:vAlign w:val="center"/>
          </w:tcPr>
          <w:p w14:paraId="423D67CF" w14:textId="5DAD3F7A" w:rsidR="002068BC" w:rsidRPr="008E0EFA" w:rsidRDefault="002068BC" w:rsidP="00AC4A10">
            <w:pPr>
              <w:rPr>
                <w:rFonts w:ascii="Arial" w:hAnsi="Arial" w:cs="Arial"/>
                <w:sz w:val="20"/>
              </w:rPr>
            </w:pP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Style w:val="PlaceholderText"/>
                <w:rFonts w:ascii="Arial" w:hAnsi="Arial" w:cs="Arial"/>
                <w:sz w:val="20"/>
              </w:rPr>
              <w:t>Click or tap here to enter text.</w:t>
            </w:r>
          </w:p>
        </w:tc>
      </w:tr>
      <w:tr w:rsidR="002068BC" w:rsidRPr="008E0EFA" w14:paraId="773CB40B"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5508" w:type="dxa"/>
            <w:gridSpan w:val="4"/>
            <w:tcBorders>
              <w:top w:val="dotted" w:sz="4" w:space="0" w:color="000000"/>
            </w:tcBorders>
            <w:shd w:val="clear" w:color="auto" w:fill="auto"/>
            <w:tcMar>
              <w:top w:w="0" w:type="dxa"/>
              <w:left w:w="108" w:type="dxa"/>
              <w:bottom w:w="0" w:type="dxa"/>
              <w:right w:w="108" w:type="dxa"/>
            </w:tcMar>
            <w:vAlign w:val="center"/>
          </w:tcPr>
          <w:p w14:paraId="2BEC23BB" w14:textId="028FB7DA" w:rsidR="002068BC" w:rsidRPr="008E0EFA" w:rsidRDefault="002068BC" w:rsidP="00AC4A10">
            <w:pPr>
              <w:rPr>
                <w:rFonts w:ascii="Arial" w:hAnsi="Arial" w:cs="Arial"/>
                <w:iCs/>
                <w:sz w:val="20"/>
              </w:rPr>
            </w:pPr>
            <w:r>
              <w:rPr>
                <w:rFonts w:ascii="Arial" w:hAnsi="Arial" w:cs="Arial"/>
                <w:iCs/>
                <w:sz w:val="20"/>
              </w:rPr>
              <w:t>Exhibitor</w:t>
            </w:r>
            <w:r w:rsidRPr="008E0EFA">
              <w:rPr>
                <w:rFonts w:ascii="Arial" w:hAnsi="Arial" w:cs="Arial"/>
                <w:iCs/>
                <w:sz w:val="20"/>
              </w:rPr>
              <w:t xml:space="preserve"> (Company Name/Branch):</w:t>
            </w:r>
          </w:p>
        </w:tc>
        <w:tc>
          <w:tcPr>
            <w:tcW w:w="5508" w:type="dxa"/>
            <w:gridSpan w:val="4"/>
            <w:tcBorders>
              <w:top w:val="dotted" w:sz="4" w:space="0" w:color="000000"/>
              <w:bottom w:val="dotted" w:sz="4" w:space="0" w:color="000000"/>
            </w:tcBorders>
            <w:shd w:val="clear" w:color="auto" w:fill="auto"/>
            <w:tcMar>
              <w:top w:w="0" w:type="dxa"/>
              <w:left w:w="108" w:type="dxa"/>
              <w:bottom w:w="0" w:type="dxa"/>
              <w:right w:w="108" w:type="dxa"/>
            </w:tcMar>
            <w:vAlign w:val="center"/>
          </w:tcPr>
          <w:p w14:paraId="1D23889D" w14:textId="57351378" w:rsidR="002068BC" w:rsidRPr="008E0EFA" w:rsidRDefault="002068BC" w:rsidP="00AC4A10">
            <w:pPr>
              <w:rPr>
                <w:rFonts w:ascii="Arial" w:hAnsi="Arial" w:cs="Arial"/>
                <w:sz w:val="20"/>
              </w:rPr>
            </w:pPr>
            <w:r w:rsidRPr="006F2E26">
              <w:rPr>
                <w:rStyle w:val="PlaceholderText"/>
              </w:rPr>
              <w:t>Click or tap here to enter text.</w:t>
            </w:r>
          </w:p>
        </w:tc>
      </w:tr>
      <w:tr w:rsidR="002068BC" w:rsidRPr="008E0EFA" w14:paraId="471F6CDD"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668" w:type="dxa"/>
            <w:shd w:val="clear" w:color="auto" w:fill="auto"/>
            <w:tcMar>
              <w:top w:w="0" w:type="dxa"/>
              <w:left w:w="108" w:type="dxa"/>
              <w:bottom w:w="0" w:type="dxa"/>
              <w:right w:w="108" w:type="dxa"/>
            </w:tcMar>
            <w:vAlign w:val="center"/>
          </w:tcPr>
          <w:p w14:paraId="6ED3EEFF" w14:textId="77777777" w:rsidR="002068BC" w:rsidRPr="008E0EFA" w:rsidRDefault="002068BC" w:rsidP="00AC4A10">
            <w:pPr>
              <w:rPr>
                <w:rFonts w:ascii="Arial" w:hAnsi="Arial" w:cs="Arial"/>
                <w:sz w:val="20"/>
              </w:rPr>
            </w:pPr>
            <w:r w:rsidRPr="008E0EFA">
              <w:rPr>
                <w:rFonts w:ascii="Arial" w:hAnsi="Arial" w:cs="Arial"/>
                <w:sz w:val="20"/>
              </w:rPr>
              <w:t>Contact Person:</w:t>
            </w:r>
          </w:p>
        </w:tc>
        <w:tc>
          <w:tcPr>
            <w:tcW w:w="6594" w:type="dxa"/>
            <w:gridSpan w:val="5"/>
            <w:tcBorders>
              <w:bottom w:val="dotted" w:sz="4" w:space="0" w:color="000000"/>
            </w:tcBorders>
            <w:shd w:val="clear" w:color="auto" w:fill="auto"/>
            <w:tcMar>
              <w:top w:w="0" w:type="dxa"/>
              <w:left w:w="108" w:type="dxa"/>
              <w:bottom w:w="0" w:type="dxa"/>
              <w:right w:w="108" w:type="dxa"/>
            </w:tcMar>
            <w:vAlign w:val="center"/>
          </w:tcPr>
          <w:p w14:paraId="5384A725" w14:textId="1BF89A48" w:rsidR="002068BC" w:rsidRPr="008E0EFA" w:rsidRDefault="002068BC" w:rsidP="00AC4A10">
            <w:pPr>
              <w:rPr>
                <w:rFonts w:ascii="Arial" w:hAnsi="Arial" w:cs="Arial"/>
                <w:sz w:val="20"/>
              </w:rPr>
            </w:pPr>
            <w:r w:rsidRPr="006F2E26">
              <w:rPr>
                <w:rStyle w:val="PlaceholderText"/>
              </w:rPr>
              <w:t>Click or tap here to enter text.</w:t>
            </w:r>
          </w:p>
        </w:tc>
        <w:tc>
          <w:tcPr>
            <w:tcW w:w="2754" w:type="dxa"/>
            <w:gridSpan w:val="2"/>
            <w:tcBorders>
              <w:bottom w:val="dotted" w:sz="4" w:space="0" w:color="000000"/>
            </w:tcBorders>
            <w:shd w:val="clear" w:color="auto" w:fill="auto"/>
            <w:tcMar>
              <w:top w:w="0" w:type="dxa"/>
              <w:left w:w="108" w:type="dxa"/>
              <w:bottom w:w="0" w:type="dxa"/>
              <w:right w:w="108" w:type="dxa"/>
            </w:tcMar>
            <w:vAlign w:val="center"/>
          </w:tcPr>
          <w:p w14:paraId="230D0FAF"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iCs/>
              </w:rPr>
            </w:pPr>
          </w:p>
        </w:tc>
      </w:tr>
      <w:tr w:rsidR="002068BC" w:rsidRPr="008E0EFA" w14:paraId="7E26D07B"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668" w:type="dxa"/>
            <w:shd w:val="clear" w:color="auto" w:fill="auto"/>
            <w:tcMar>
              <w:top w:w="0" w:type="dxa"/>
              <w:left w:w="108" w:type="dxa"/>
              <w:bottom w:w="0" w:type="dxa"/>
              <w:right w:w="108" w:type="dxa"/>
            </w:tcMar>
            <w:vAlign w:val="center"/>
          </w:tcPr>
          <w:p w14:paraId="1BA02E48" w14:textId="77777777" w:rsidR="002068BC" w:rsidRPr="008E0EFA" w:rsidRDefault="002068BC" w:rsidP="00AC4A10">
            <w:pPr>
              <w:rPr>
                <w:rFonts w:ascii="Arial" w:hAnsi="Arial" w:cs="Arial"/>
                <w:sz w:val="20"/>
              </w:rPr>
            </w:pPr>
            <w:r w:rsidRPr="008E0EFA">
              <w:rPr>
                <w:rFonts w:ascii="Arial" w:hAnsi="Arial" w:cs="Arial"/>
                <w:sz w:val="20"/>
              </w:rPr>
              <w:t>Address:</w:t>
            </w:r>
          </w:p>
        </w:tc>
        <w:tc>
          <w:tcPr>
            <w:tcW w:w="6594" w:type="dxa"/>
            <w:gridSpan w:val="5"/>
            <w:tcBorders>
              <w:bottom w:val="dotted" w:sz="4" w:space="0" w:color="000000"/>
            </w:tcBorders>
            <w:shd w:val="clear" w:color="auto" w:fill="auto"/>
            <w:tcMar>
              <w:top w:w="0" w:type="dxa"/>
              <w:left w:w="108" w:type="dxa"/>
              <w:bottom w:w="0" w:type="dxa"/>
              <w:right w:w="108" w:type="dxa"/>
            </w:tcMar>
            <w:vAlign w:val="center"/>
          </w:tcPr>
          <w:p w14:paraId="6B1C4B62" w14:textId="4D76B82D" w:rsidR="002068BC" w:rsidRPr="008E0EFA" w:rsidRDefault="002068BC" w:rsidP="00AC4A10">
            <w:pPr>
              <w:rPr>
                <w:rFonts w:ascii="Arial" w:hAnsi="Arial" w:cs="Arial"/>
                <w:sz w:val="20"/>
              </w:rPr>
            </w:pPr>
            <w:r w:rsidRPr="006F2E26">
              <w:rPr>
                <w:rStyle w:val="PlaceholderText"/>
              </w:rPr>
              <w:t>Click or tap here to enter text.</w:t>
            </w:r>
          </w:p>
        </w:tc>
        <w:tc>
          <w:tcPr>
            <w:tcW w:w="2754" w:type="dxa"/>
            <w:gridSpan w:val="2"/>
            <w:tcBorders>
              <w:top w:val="dotted" w:sz="4" w:space="0" w:color="000000"/>
              <w:bottom w:val="dotted" w:sz="4" w:space="0" w:color="000000"/>
            </w:tcBorders>
            <w:shd w:val="clear" w:color="auto" w:fill="auto"/>
            <w:tcMar>
              <w:top w:w="0" w:type="dxa"/>
              <w:left w:w="108" w:type="dxa"/>
              <w:bottom w:w="0" w:type="dxa"/>
              <w:right w:w="108" w:type="dxa"/>
            </w:tcMar>
            <w:vAlign w:val="center"/>
          </w:tcPr>
          <w:p w14:paraId="3784D687"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iCs/>
              </w:rPr>
            </w:pPr>
          </w:p>
        </w:tc>
      </w:tr>
      <w:tr w:rsidR="002068BC" w:rsidRPr="008E0EFA" w14:paraId="5B976BA1"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668" w:type="dxa"/>
            <w:shd w:val="clear" w:color="auto" w:fill="auto"/>
            <w:tcMar>
              <w:top w:w="0" w:type="dxa"/>
              <w:left w:w="108" w:type="dxa"/>
              <w:bottom w:w="0" w:type="dxa"/>
              <w:right w:w="108" w:type="dxa"/>
            </w:tcMar>
            <w:vAlign w:val="center"/>
          </w:tcPr>
          <w:p w14:paraId="3218FDEA" w14:textId="77777777" w:rsidR="002068BC" w:rsidRPr="008E0EFA" w:rsidRDefault="002068BC" w:rsidP="00AC4A10">
            <w:pPr>
              <w:rPr>
                <w:rFonts w:ascii="Arial" w:hAnsi="Arial" w:cs="Arial"/>
                <w:sz w:val="20"/>
              </w:rPr>
            </w:pPr>
            <w:r w:rsidRPr="008E0EFA">
              <w:rPr>
                <w:rFonts w:ascii="Arial" w:hAnsi="Arial" w:cs="Arial"/>
                <w:sz w:val="20"/>
              </w:rPr>
              <w:t>City:</w:t>
            </w:r>
          </w:p>
        </w:tc>
        <w:tc>
          <w:tcPr>
            <w:tcW w:w="3840" w:type="dxa"/>
            <w:gridSpan w:val="3"/>
            <w:tcBorders>
              <w:bottom w:val="dotted" w:sz="4" w:space="0" w:color="000000"/>
            </w:tcBorders>
            <w:shd w:val="clear" w:color="auto" w:fill="auto"/>
            <w:tcMar>
              <w:top w:w="0" w:type="dxa"/>
              <w:left w:w="108" w:type="dxa"/>
              <w:bottom w:w="0" w:type="dxa"/>
              <w:right w:w="108" w:type="dxa"/>
            </w:tcMar>
            <w:vAlign w:val="center"/>
          </w:tcPr>
          <w:p w14:paraId="03D1BDF9" w14:textId="5B5432A8" w:rsidR="002068BC" w:rsidRPr="008E0EFA" w:rsidRDefault="002068BC" w:rsidP="00AC4A10">
            <w:pPr>
              <w:rPr>
                <w:rFonts w:ascii="Arial" w:hAnsi="Arial" w:cs="Arial"/>
                <w:sz w:val="20"/>
              </w:rPr>
            </w:pPr>
            <w:r w:rsidRPr="006F2E26">
              <w:rPr>
                <w:rStyle w:val="PlaceholderText"/>
              </w:rPr>
              <w:t>Click or tap here to enter text.</w:t>
            </w:r>
          </w:p>
        </w:tc>
        <w:tc>
          <w:tcPr>
            <w:tcW w:w="2754" w:type="dxa"/>
            <w:gridSpan w:val="2"/>
            <w:tcBorders>
              <w:bottom w:val="dotted" w:sz="4" w:space="0" w:color="000000"/>
            </w:tcBorders>
            <w:shd w:val="clear" w:color="auto" w:fill="auto"/>
            <w:tcMar>
              <w:top w:w="0" w:type="dxa"/>
              <w:left w:w="108" w:type="dxa"/>
              <w:bottom w:w="0" w:type="dxa"/>
              <w:right w:w="108" w:type="dxa"/>
            </w:tcMar>
            <w:vAlign w:val="center"/>
          </w:tcPr>
          <w:p w14:paraId="2071A345" w14:textId="06A2BBA3" w:rsidR="002068BC" w:rsidRPr="008E0EFA" w:rsidRDefault="002068BC" w:rsidP="00AC4A10">
            <w:pPr>
              <w:rPr>
                <w:rFonts w:ascii="Arial" w:hAnsi="Arial" w:cs="Arial"/>
                <w:sz w:val="20"/>
              </w:rPr>
            </w:pPr>
            <w:r w:rsidRPr="008E0EFA">
              <w:rPr>
                <w:rFonts w:ascii="Arial" w:hAnsi="Arial" w:cs="Arial"/>
                <w:sz w:val="20"/>
              </w:rPr>
              <w:t xml:space="preserve">State: </w:t>
            </w:r>
            <w:r w:rsidRPr="006F2E26">
              <w:rPr>
                <w:rStyle w:val="PlaceholderText"/>
              </w:rPr>
              <w:t>Click or tap here to enter text.</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p>
        </w:tc>
        <w:tc>
          <w:tcPr>
            <w:tcW w:w="2754" w:type="dxa"/>
            <w:gridSpan w:val="2"/>
            <w:tcBorders>
              <w:top w:val="dotted" w:sz="4" w:space="0" w:color="000000"/>
              <w:bottom w:val="dotted" w:sz="4" w:space="0" w:color="000000"/>
            </w:tcBorders>
            <w:shd w:val="clear" w:color="auto" w:fill="auto"/>
            <w:tcMar>
              <w:top w:w="0" w:type="dxa"/>
              <w:left w:w="108" w:type="dxa"/>
              <w:bottom w:w="0" w:type="dxa"/>
              <w:right w:w="108" w:type="dxa"/>
            </w:tcMar>
            <w:vAlign w:val="center"/>
          </w:tcPr>
          <w:p w14:paraId="42914F2E" w14:textId="5FA57B1C"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rPr>
            </w:pPr>
            <w:r w:rsidRPr="008E0EFA">
              <w:rPr>
                <w:rFonts w:cs="Arial"/>
                <w:i w:val="0"/>
                <w:iCs/>
              </w:rPr>
              <w:t>Zip:</w:t>
            </w:r>
            <w:r w:rsidRPr="008E0EFA">
              <w:rPr>
                <w:rFonts w:cs="Arial"/>
                <w:i w:val="0"/>
              </w:rPr>
              <w:t xml:space="preserve"> </w:t>
            </w:r>
            <w:r w:rsidRPr="008E0EFA">
              <w:rPr>
                <w:rFonts w:cs="Arial"/>
                <w:i w:val="0"/>
              </w:rPr>
              <w:t> </w:t>
            </w:r>
            <w:r w:rsidRPr="008E0EFA">
              <w:rPr>
                <w:rFonts w:cs="Arial"/>
                <w:i w:val="0"/>
              </w:rPr>
              <w:t> </w:t>
            </w:r>
            <w:r w:rsidRPr="008E0EFA">
              <w:rPr>
                <w:rFonts w:cs="Arial"/>
                <w:i w:val="0"/>
              </w:rPr>
              <w:t> </w:t>
            </w:r>
            <w:r w:rsidRPr="006F2E26">
              <w:rPr>
                <w:rStyle w:val="PlaceholderText"/>
              </w:rPr>
              <w:t>Click or tap here to enter text.</w:t>
            </w:r>
            <w:r w:rsidRPr="008E0EFA">
              <w:rPr>
                <w:rFonts w:cs="Arial"/>
                <w:i w:val="0"/>
              </w:rPr>
              <w:t> </w:t>
            </w:r>
            <w:r w:rsidRPr="008E0EFA">
              <w:rPr>
                <w:rFonts w:cs="Arial"/>
                <w:i w:val="0"/>
              </w:rPr>
              <w:t> </w:t>
            </w:r>
          </w:p>
        </w:tc>
      </w:tr>
      <w:tr w:rsidR="002068BC" w:rsidRPr="008E0EFA" w14:paraId="7A2547A9"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668" w:type="dxa"/>
            <w:shd w:val="clear" w:color="auto" w:fill="auto"/>
            <w:tcMar>
              <w:top w:w="0" w:type="dxa"/>
              <w:left w:w="108" w:type="dxa"/>
              <w:bottom w:w="0" w:type="dxa"/>
              <w:right w:w="108" w:type="dxa"/>
            </w:tcMar>
            <w:vAlign w:val="center"/>
          </w:tcPr>
          <w:p w14:paraId="5B08EA1C" w14:textId="77777777" w:rsidR="002068BC" w:rsidRPr="008E0EFA" w:rsidRDefault="002068BC" w:rsidP="00AC4A10">
            <w:pPr>
              <w:rPr>
                <w:rFonts w:ascii="Arial" w:hAnsi="Arial" w:cs="Arial"/>
                <w:sz w:val="20"/>
              </w:rPr>
            </w:pPr>
            <w:r w:rsidRPr="008E0EFA">
              <w:rPr>
                <w:rFonts w:ascii="Arial" w:hAnsi="Arial" w:cs="Arial"/>
                <w:sz w:val="20"/>
              </w:rPr>
              <w:t xml:space="preserve">Telephone: </w:t>
            </w:r>
          </w:p>
        </w:tc>
        <w:tc>
          <w:tcPr>
            <w:tcW w:w="3840" w:type="dxa"/>
            <w:gridSpan w:val="3"/>
            <w:tcBorders>
              <w:top w:val="dotted" w:sz="4" w:space="0" w:color="000000"/>
              <w:bottom w:val="dotted" w:sz="4" w:space="0" w:color="000000"/>
            </w:tcBorders>
            <w:shd w:val="clear" w:color="auto" w:fill="auto"/>
            <w:tcMar>
              <w:top w:w="0" w:type="dxa"/>
              <w:left w:w="108" w:type="dxa"/>
              <w:bottom w:w="0" w:type="dxa"/>
              <w:right w:w="108" w:type="dxa"/>
            </w:tcMar>
            <w:vAlign w:val="center"/>
          </w:tcPr>
          <w:p w14:paraId="000A2039" w14:textId="32846365" w:rsidR="002068BC" w:rsidRPr="008E0EFA" w:rsidRDefault="002068BC" w:rsidP="00AC4A10">
            <w:pPr>
              <w:rPr>
                <w:rFonts w:ascii="Arial" w:hAnsi="Arial" w:cs="Arial"/>
                <w:sz w:val="20"/>
              </w:rPr>
            </w:pPr>
            <w:r w:rsidRPr="006F2E26">
              <w:rPr>
                <w:rStyle w:val="PlaceholderText"/>
              </w:rPr>
              <w:t>Click or tap here to enter text.</w:t>
            </w:r>
          </w:p>
        </w:tc>
        <w:tc>
          <w:tcPr>
            <w:tcW w:w="5508" w:type="dxa"/>
            <w:gridSpan w:val="4"/>
            <w:tcBorders>
              <w:top w:val="dotted" w:sz="4" w:space="0" w:color="000000"/>
              <w:bottom w:val="dotted" w:sz="4" w:space="0" w:color="000000"/>
            </w:tcBorders>
            <w:shd w:val="clear" w:color="auto" w:fill="auto"/>
            <w:tcMar>
              <w:top w:w="0" w:type="dxa"/>
              <w:left w:w="108" w:type="dxa"/>
              <w:bottom w:w="0" w:type="dxa"/>
              <w:right w:w="108" w:type="dxa"/>
            </w:tcMar>
            <w:vAlign w:val="center"/>
          </w:tcPr>
          <w:p w14:paraId="1F82DB56" w14:textId="77777777" w:rsidR="002068BC" w:rsidRPr="008E0EFA" w:rsidRDefault="002068BC" w:rsidP="00AC4A10">
            <w:pPr>
              <w:rPr>
                <w:rFonts w:ascii="Arial" w:hAnsi="Arial" w:cs="Arial"/>
                <w:sz w:val="20"/>
              </w:rPr>
            </w:pPr>
            <w:r w:rsidRPr="008E0EFA">
              <w:rPr>
                <w:rFonts w:ascii="Arial" w:hAnsi="Arial" w:cs="Arial"/>
                <w:sz w:val="20"/>
              </w:rPr>
              <w:t xml:space="preserve">Fax: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r w:rsidRPr="008E0EFA">
              <w:rPr>
                <w:rFonts w:ascii="Arial" w:hAnsi="Arial" w:cs="Arial"/>
                <w:sz w:val="20"/>
              </w:rPr>
              <w:t> </w:t>
            </w:r>
          </w:p>
        </w:tc>
      </w:tr>
      <w:tr w:rsidR="002068BC" w:rsidRPr="008E0EFA" w14:paraId="6E8EEEA5"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668" w:type="dxa"/>
            <w:shd w:val="clear" w:color="auto" w:fill="auto"/>
            <w:tcMar>
              <w:top w:w="0" w:type="dxa"/>
              <w:left w:w="108" w:type="dxa"/>
              <w:bottom w:w="0" w:type="dxa"/>
              <w:right w:w="108" w:type="dxa"/>
            </w:tcMar>
            <w:vAlign w:val="center"/>
          </w:tcPr>
          <w:p w14:paraId="033B0892"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r w:rsidRPr="008E0EFA">
              <w:rPr>
                <w:rFonts w:cs="Arial"/>
                <w:i w:val="0"/>
              </w:rPr>
              <w:t xml:space="preserve">Email: </w:t>
            </w:r>
          </w:p>
        </w:tc>
        <w:tc>
          <w:tcPr>
            <w:tcW w:w="3840" w:type="dxa"/>
            <w:gridSpan w:val="3"/>
            <w:tcBorders>
              <w:bottom w:val="dotted" w:sz="4" w:space="0" w:color="000000"/>
            </w:tcBorders>
            <w:shd w:val="clear" w:color="auto" w:fill="auto"/>
            <w:tcMar>
              <w:top w:w="0" w:type="dxa"/>
              <w:left w:w="108" w:type="dxa"/>
              <w:bottom w:w="0" w:type="dxa"/>
              <w:right w:w="108" w:type="dxa"/>
            </w:tcMar>
            <w:vAlign w:val="center"/>
          </w:tcPr>
          <w:p w14:paraId="0AC48B5B" w14:textId="168B3BC2"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rPr>
            </w:pPr>
            <w:r w:rsidRPr="008E0EFA">
              <w:rPr>
                <w:rStyle w:val="PlaceholderText"/>
                <w:i w:val="0"/>
                <w:iCs/>
              </w:rPr>
              <w:t>Click or tap here to enter text.</w:t>
            </w:r>
          </w:p>
        </w:tc>
        <w:tc>
          <w:tcPr>
            <w:tcW w:w="2754" w:type="dxa"/>
            <w:gridSpan w:val="2"/>
            <w:tcBorders>
              <w:top w:val="dotted" w:sz="4" w:space="0" w:color="000000"/>
              <w:bottom w:val="dotted" w:sz="4" w:space="0" w:color="000000"/>
            </w:tcBorders>
            <w:shd w:val="clear" w:color="auto" w:fill="auto"/>
            <w:tcMar>
              <w:top w:w="0" w:type="dxa"/>
              <w:left w:w="108" w:type="dxa"/>
              <w:bottom w:w="0" w:type="dxa"/>
              <w:right w:w="108" w:type="dxa"/>
            </w:tcMar>
            <w:vAlign w:val="center"/>
          </w:tcPr>
          <w:p w14:paraId="3122CC06"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p>
        </w:tc>
        <w:tc>
          <w:tcPr>
            <w:tcW w:w="2754" w:type="dxa"/>
            <w:gridSpan w:val="2"/>
            <w:tcBorders>
              <w:top w:val="dotted" w:sz="4" w:space="0" w:color="000000"/>
              <w:bottom w:val="dotted" w:sz="4" w:space="0" w:color="000000"/>
            </w:tcBorders>
            <w:shd w:val="clear" w:color="auto" w:fill="auto"/>
            <w:tcMar>
              <w:top w:w="0" w:type="dxa"/>
              <w:left w:w="108" w:type="dxa"/>
              <w:bottom w:w="0" w:type="dxa"/>
              <w:right w:w="108" w:type="dxa"/>
            </w:tcMar>
            <w:vAlign w:val="center"/>
          </w:tcPr>
          <w:p w14:paraId="1EF9C1DD" w14:textId="77777777"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p>
        </w:tc>
      </w:tr>
      <w:tr w:rsidR="002068BC" w:rsidRPr="008E0EFA" w14:paraId="534B14FC" w14:textId="77777777" w:rsidTr="00AC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262" w:type="dxa"/>
            <w:gridSpan w:val="6"/>
            <w:shd w:val="clear" w:color="auto" w:fill="auto"/>
            <w:tcMar>
              <w:top w:w="0" w:type="dxa"/>
              <w:left w:w="108" w:type="dxa"/>
              <w:bottom w:w="0" w:type="dxa"/>
              <w:right w:w="108" w:type="dxa"/>
            </w:tcMar>
            <w:vAlign w:val="center"/>
          </w:tcPr>
          <w:p w14:paraId="37A3B444" w14:textId="77777777" w:rsidR="002068BC" w:rsidRDefault="002068BC" w:rsidP="002068BC">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r w:rsidRPr="008E0EFA">
              <w:rPr>
                <w:rFonts w:cs="Arial"/>
                <w:i w:val="0"/>
              </w:rPr>
              <w:t xml:space="preserve">The company listed above wishes to </w:t>
            </w:r>
            <w:r>
              <w:rPr>
                <w:rFonts w:cs="Arial"/>
                <w:i w:val="0"/>
              </w:rPr>
              <w:t>participate as an exhibitor for the above-named activity. Fees for exhibits are established in the amount of:</w:t>
            </w:r>
          </w:p>
          <w:p w14:paraId="7C6630B4" w14:textId="28A334E5" w:rsidR="002068BC" w:rsidRPr="008E0EFA" w:rsidRDefault="002068BC" w:rsidP="002068BC">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i w:val="0"/>
              </w:rPr>
            </w:pPr>
            <w:r>
              <w:rPr>
                <w:rFonts w:cs="Arial"/>
                <w:i w:val="0"/>
              </w:rPr>
              <w:t>Other professional opportunities may be described below.</w:t>
            </w:r>
          </w:p>
        </w:tc>
        <w:tc>
          <w:tcPr>
            <w:tcW w:w="2754" w:type="dxa"/>
            <w:gridSpan w:val="2"/>
            <w:tcBorders>
              <w:bottom w:val="dotted" w:sz="4" w:space="0" w:color="000000"/>
            </w:tcBorders>
            <w:shd w:val="clear" w:color="auto" w:fill="auto"/>
            <w:tcMar>
              <w:top w:w="0" w:type="dxa"/>
              <w:left w:w="108" w:type="dxa"/>
              <w:bottom w:w="0" w:type="dxa"/>
              <w:right w:w="108" w:type="dxa"/>
            </w:tcMar>
            <w:vAlign w:val="center"/>
          </w:tcPr>
          <w:p w14:paraId="77675C41" w14:textId="4510EC12" w:rsidR="002068BC" w:rsidRPr="008E0EFA" w:rsidRDefault="002068BC" w:rsidP="00AC4A10">
            <w:pPr>
              <w:pStyle w:val="BodyText"/>
              <w:pBdr>
                <w:top w:val="none" w:sz="0" w:space="0" w:color="auto"/>
                <w:left w:val="none" w:sz="0" w:space="0" w:color="auto"/>
                <w:bottom w:val="none" w:sz="0" w:space="0" w:color="auto"/>
                <w:right w:val="none" w:sz="0" w:space="0" w:color="auto"/>
              </w:pBdr>
              <w:tabs>
                <w:tab w:val="clear" w:pos="4680"/>
                <w:tab w:val="left" w:leader="underscore" w:pos="10620"/>
              </w:tabs>
              <w:rPr>
                <w:rFonts w:cs="Arial"/>
              </w:rPr>
            </w:pPr>
            <w:r w:rsidRPr="008E0EFA">
              <w:rPr>
                <w:rFonts w:cs="Arial"/>
                <w:b/>
                <w:bCs/>
                <w:i w:val="0"/>
              </w:rPr>
              <w:t xml:space="preserve">$ </w:t>
            </w:r>
            <w:r w:rsidRPr="008E0EFA">
              <w:rPr>
                <w:rFonts w:cs="Arial"/>
                <w:b/>
                <w:bCs/>
                <w:i w:val="0"/>
              </w:rPr>
              <w:t> </w:t>
            </w:r>
            <w:r w:rsidRPr="008E0EFA">
              <w:rPr>
                <w:rFonts w:cs="Arial"/>
                <w:b/>
                <w:bCs/>
                <w:i w:val="0"/>
              </w:rPr>
              <w:t> </w:t>
            </w:r>
            <w:r w:rsidR="00520B54">
              <w:rPr>
                <w:rStyle w:val="PlaceholderText"/>
              </w:rPr>
              <w:t>2,500</w:t>
            </w:r>
          </w:p>
        </w:tc>
      </w:tr>
    </w:tbl>
    <w:p w14:paraId="01DE304F" w14:textId="68583BE0" w:rsidR="002068BC" w:rsidRDefault="002068BC" w:rsidP="002068BC">
      <w:pPr>
        <w:keepLines/>
        <w:widowControl/>
        <w:rPr>
          <w:rFonts w:ascii="Arial" w:hAnsi="Arial" w:cs="Arial"/>
          <w:sz w:val="20"/>
        </w:rPr>
      </w:pPr>
    </w:p>
    <w:p w14:paraId="265B2A8B" w14:textId="77777777" w:rsidR="00460079" w:rsidRDefault="00460079">
      <w:pPr>
        <w:pStyle w:val="BodyText"/>
        <w:pBdr>
          <w:top w:val="none" w:sz="0" w:space="0" w:color="auto"/>
          <w:left w:val="none" w:sz="0" w:space="0" w:color="auto"/>
          <w:bottom w:val="none" w:sz="0" w:space="0" w:color="auto"/>
          <w:right w:val="none" w:sz="0" w:space="0" w:color="auto"/>
        </w:pBdr>
        <w:tabs>
          <w:tab w:val="clear" w:pos="4680"/>
          <w:tab w:val="left" w:leader="underscore" w:pos="10620"/>
        </w:tabs>
      </w:pPr>
    </w:p>
    <w:p w14:paraId="127BD0B8" w14:textId="77289A4F" w:rsidR="00CE235F" w:rsidRDefault="00460079" w:rsidP="004D44EE">
      <w:pPr>
        <w:widowControl/>
        <w:spacing w:after="119"/>
        <w:ind w:hanging="540"/>
        <w:rPr>
          <w:rFonts w:ascii="Arial" w:hAnsi="Arial" w:cs="Arial"/>
          <w:sz w:val="20"/>
        </w:rPr>
      </w:pPr>
      <w:r>
        <w:rPr>
          <w:rFonts w:ascii="Arial" w:hAnsi="Arial" w:cs="Arial"/>
          <w:sz w:val="20"/>
        </w:rPr>
        <w:t xml:space="preserve">  </w:t>
      </w:r>
      <w:r w:rsidR="00CE235F">
        <w:rPr>
          <w:rFonts w:ascii="Arial" w:hAnsi="Arial" w:cs="Arial"/>
          <w:sz w:val="20"/>
        </w:rPr>
        <w:tab/>
      </w:r>
      <w:r>
        <w:rPr>
          <w:rFonts w:ascii="Arial" w:hAnsi="Arial" w:cs="Arial"/>
          <w:sz w:val="20"/>
        </w:rPr>
        <w:t xml:space="preserve">UCSF is </w:t>
      </w:r>
      <w:r w:rsidR="00B63797">
        <w:rPr>
          <w:rFonts w:ascii="Arial" w:hAnsi="Arial" w:cs="Arial"/>
          <w:sz w:val="20"/>
        </w:rPr>
        <w:t>solely</w:t>
      </w:r>
      <w:r w:rsidR="00CE235F">
        <w:rPr>
          <w:rFonts w:ascii="Arial" w:hAnsi="Arial" w:cs="Arial"/>
          <w:sz w:val="20"/>
        </w:rPr>
        <w:t xml:space="preserve"> </w:t>
      </w:r>
      <w:r>
        <w:rPr>
          <w:rFonts w:ascii="Arial" w:hAnsi="Arial" w:cs="Arial"/>
          <w:sz w:val="20"/>
        </w:rPr>
        <w:t xml:space="preserve">responsible for the content and selection displayed by participant exhibitor(s)/vendors at all </w:t>
      </w:r>
      <w:r w:rsidR="002068BC">
        <w:rPr>
          <w:rFonts w:ascii="Arial" w:hAnsi="Arial" w:cs="Arial"/>
          <w:sz w:val="20"/>
        </w:rPr>
        <w:t>accredited continuing education</w:t>
      </w:r>
      <w:r>
        <w:rPr>
          <w:rFonts w:ascii="Arial" w:hAnsi="Arial" w:cs="Arial"/>
          <w:sz w:val="20"/>
        </w:rPr>
        <w:t xml:space="preserve"> activities. No promotio</w:t>
      </w:r>
      <w:r w:rsidR="00CE235F">
        <w:rPr>
          <w:rFonts w:ascii="Arial" w:hAnsi="Arial" w:cs="Arial"/>
          <w:sz w:val="20"/>
        </w:rPr>
        <w:t>n</w:t>
      </w:r>
      <w:r>
        <w:rPr>
          <w:rFonts w:ascii="Arial" w:hAnsi="Arial" w:cs="Arial"/>
          <w:sz w:val="20"/>
        </w:rPr>
        <w:t xml:space="preserve">al activities will be permitted in the same room as the educational activity. Exhibitor/Vendor </w:t>
      </w:r>
      <w:r w:rsidR="00CE235F">
        <w:rPr>
          <w:rFonts w:ascii="Arial" w:hAnsi="Arial" w:cs="Arial"/>
          <w:sz w:val="20"/>
        </w:rPr>
        <w:t xml:space="preserve">agrees </w:t>
      </w:r>
      <w:r>
        <w:rPr>
          <w:rFonts w:ascii="Arial" w:hAnsi="Arial" w:cs="Arial"/>
          <w:sz w:val="20"/>
        </w:rPr>
        <w:t xml:space="preserve">to comply with the AMA, </w:t>
      </w:r>
      <w:r w:rsidR="002068BC">
        <w:rPr>
          <w:rFonts w:ascii="Arial" w:hAnsi="Arial" w:cs="Arial"/>
          <w:sz w:val="20"/>
        </w:rPr>
        <w:t xml:space="preserve">ACCME, </w:t>
      </w:r>
      <w:r>
        <w:rPr>
          <w:rFonts w:ascii="Arial" w:hAnsi="Arial" w:cs="Arial"/>
          <w:sz w:val="20"/>
        </w:rPr>
        <w:t xml:space="preserve">ACPE, CCRN, AAMC and PhRMA guidelines regarding seminars, </w:t>
      </w:r>
      <w:proofErr w:type="gramStart"/>
      <w:r>
        <w:rPr>
          <w:rFonts w:ascii="Arial" w:hAnsi="Arial" w:cs="Arial"/>
          <w:sz w:val="20"/>
        </w:rPr>
        <w:t>meetings</w:t>
      </w:r>
      <w:proofErr w:type="gramEnd"/>
      <w:r>
        <w:rPr>
          <w:rFonts w:ascii="Arial" w:hAnsi="Arial" w:cs="Arial"/>
          <w:sz w:val="20"/>
        </w:rPr>
        <w:t xml:space="preserve"> and other educational programs. </w:t>
      </w:r>
    </w:p>
    <w:p w14:paraId="3302DB7E" w14:textId="5898BF0D" w:rsidR="00CE235F" w:rsidRPr="002068BC" w:rsidRDefault="00CE235F" w:rsidP="00CE235F">
      <w:pPr>
        <w:rPr>
          <w:rFonts w:ascii="Arial" w:hAnsi="Arial" w:cs="Arial"/>
          <w:sz w:val="20"/>
        </w:rPr>
      </w:pPr>
      <w:r w:rsidRPr="002068BC">
        <w:rPr>
          <w:rFonts w:ascii="Arial" w:hAnsi="Arial" w:cs="Arial"/>
          <w:sz w:val="20"/>
        </w:rPr>
        <w:t>Exhibitors receive the following benefits:</w:t>
      </w:r>
      <w:r w:rsidR="00594B48">
        <w:rPr>
          <w:rFonts w:ascii="Arial" w:hAnsi="Arial" w:cs="Arial"/>
          <w:sz w:val="20"/>
        </w:rPr>
        <w:br/>
      </w:r>
    </w:p>
    <w:p w14:paraId="676848B4" w14:textId="77777777" w:rsidR="00594B48" w:rsidRPr="00594B48" w:rsidRDefault="00594B48" w:rsidP="00594B48">
      <w:pPr>
        <w:numPr>
          <w:ilvl w:val="0"/>
          <w:numId w:val="4"/>
        </w:numPr>
        <w:snapToGrid w:val="0"/>
        <w:rPr>
          <w:rFonts w:ascii="Arial" w:hAnsi="Arial" w:cs="Arial"/>
          <w:bCs/>
          <w:snapToGrid/>
          <w:sz w:val="20"/>
        </w:rPr>
      </w:pPr>
      <w:r w:rsidRPr="00594B48">
        <w:rPr>
          <w:rFonts w:ascii="Arial" w:hAnsi="Arial" w:cs="Arial"/>
          <w:bCs/>
          <w:sz w:val="20"/>
        </w:rPr>
        <w:t xml:space="preserve">Virtual exhibit space </w:t>
      </w:r>
      <w:r w:rsidRPr="00594B48">
        <w:rPr>
          <w:rFonts w:ascii="Arial" w:hAnsi="Arial" w:cs="Arial"/>
          <w:bCs/>
          <w:sz w:val="20"/>
        </w:rPr>
        <w:fldChar w:fldCharType="begin"/>
      </w:r>
      <w:r w:rsidRPr="00594B48">
        <w:rPr>
          <w:rFonts w:ascii="Arial" w:hAnsi="Arial" w:cs="Arial"/>
          <w:bCs/>
          <w:sz w:val="20"/>
        </w:rPr>
        <w:instrText xml:space="preserve"> FILLIN   \* MERGEFORMAT </w:instrText>
      </w:r>
      <w:r w:rsidRPr="00594B48">
        <w:rPr>
          <w:rFonts w:ascii="Arial" w:hAnsi="Arial" w:cs="Arial"/>
          <w:bCs/>
          <w:sz w:val="20"/>
        </w:rPr>
        <w:fldChar w:fldCharType="separate"/>
      </w:r>
      <w:r w:rsidRPr="00594B48">
        <w:rPr>
          <w:rFonts w:ascii="Arial" w:hAnsi="Arial" w:cs="Arial"/>
          <w:bCs/>
          <w:sz w:val="20"/>
        </w:rPr>
        <w:fldChar w:fldCharType="end"/>
      </w:r>
      <w:r w:rsidRPr="00594B48">
        <w:rPr>
          <w:rFonts w:ascii="Arial" w:hAnsi="Arial" w:cs="Arial"/>
          <w:bCs/>
          <w:sz w:val="20"/>
        </w:rPr>
        <w:t xml:space="preserve">at UCSF assigned location in exhibit hall.  Virtual Exhibit Hall is available for </w:t>
      </w:r>
      <w:proofErr w:type="gramStart"/>
      <w:r w:rsidRPr="00594B48">
        <w:rPr>
          <w:rFonts w:ascii="Arial" w:hAnsi="Arial" w:cs="Arial"/>
          <w:bCs/>
          <w:sz w:val="20"/>
        </w:rPr>
        <w:t>attendees</w:t>
      </w:r>
      <w:proofErr w:type="gramEnd"/>
      <w:r w:rsidRPr="00594B48">
        <w:rPr>
          <w:rFonts w:ascii="Arial" w:hAnsi="Arial" w:cs="Arial"/>
          <w:bCs/>
          <w:sz w:val="20"/>
        </w:rPr>
        <w:t xml:space="preserve"> interaction for 30 days post course.  </w:t>
      </w:r>
    </w:p>
    <w:p w14:paraId="26BA0738" w14:textId="77777777" w:rsidR="00594B48" w:rsidRPr="00594B48" w:rsidRDefault="00594B48" w:rsidP="00594B48">
      <w:pPr>
        <w:widowControl/>
        <w:numPr>
          <w:ilvl w:val="0"/>
          <w:numId w:val="4"/>
        </w:numPr>
        <w:snapToGrid w:val="0"/>
        <w:rPr>
          <w:rFonts w:ascii="Arial" w:hAnsi="Arial" w:cs="Arial"/>
          <w:bCs/>
          <w:sz w:val="20"/>
        </w:rPr>
      </w:pPr>
      <w:r w:rsidRPr="00594B48">
        <w:rPr>
          <w:rFonts w:ascii="Arial" w:hAnsi="Arial" w:cs="Arial"/>
          <w:bCs/>
          <w:sz w:val="20"/>
        </w:rPr>
        <w:t>Standard acknowledgement from the podium</w:t>
      </w:r>
    </w:p>
    <w:p w14:paraId="49B3C36A" w14:textId="77777777" w:rsidR="00594B48" w:rsidRPr="00594B48" w:rsidRDefault="00594B48" w:rsidP="00594B48">
      <w:pPr>
        <w:widowControl/>
        <w:numPr>
          <w:ilvl w:val="0"/>
          <w:numId w:val="4"/>
        </w:numPr>
        <w:snapToGrid w:val="0"/>
        <w:rPr>
          <w:rFonts w:ascii="Arial" w:hAnsi="Arial" w:cs="Arial"/>
          <w:bCs/>
          <w:sz w:val="20"/>
        </w:rPr>
      </w:pPr>
      <w:r w:rsidRPr="00594B48">
        <w:rPr>
          <w:rFonts w:ascii="Arial" w:hAnsi="Arial" w:cs="Arial"/>
          <w:bCs/>
          <w:sz w:val="20"/>
        </w:rPr>
        <w:t>Acknowledgement in the course syllabus distributed to each registrant*</w:t>
      </w:r>
    </w:p>
    <w:p w14:paraId="105C8BB5" w14:textId="77777777" w:rsidR="00594B48" w:rsidRPr="00594B48" w:rsidRDefault="00594B48" w:rsidP="00594B48">
      <w:pPr>
        <w:widowControl/>
        <w:numPr>
          <w:ilvl w:val="0"/>
          <w:numId w:val="4"/>
        </w:numPr>
        <w:snapToGrid w:val="0"/>
        <w:rPr>
          <w:rFonts w:ascii="Arial" w:hAnsi="Arial" w:cs="Arial"/>
          <w:bCs/>
          <w:sz w:val="20"/>
        </w:rPr>
      </w:pPr>
      <w:r w:rsidRPr="00594B48">
        <w:rPr>
          <w:rFonts w:ascii="Arial" w:hAnsi="Arial" w:cs="Arial"/>
          <w:bCs/>
          <w:sz w:val="20"/>
        </w:rPr>
        <w:t xml:space="preserve">(2) complimentary exhibitor virtual attendees and (1) copy of the electric course syllabus </w:t>
      </w:r>
    </w:p>
    <w:p w14:paraId="2DAC9F77" w14:textId="77777777" w:rsidR="00B63797" w:rsidRPr="002068BC" w:rsidRDefault="00B63797" w:rsidP="00B63797">
      <w:pPr>
        <w:rPr>
          <w:rFonts w:ascii="Arial" w:hAnsi="Arial" w:cs="Arial"/>
          <w:sz w:val="20"/>
        </w:rPr>
      </w:pPr>
    </w:p>
    <w:p w14:paraId="526E60E9" w14:textId="074C2451" w:rsidR="00186AA0" w:rsidRDefault="002068BC" w:rsidP="00186AA0">
      <w:pPr>
        <w:widowControl/>
        <w:rPr>
          <w:rFonts w:ascii="Arial" w:hAnsi="Arial" w:cs="Arial"/>
          <w:sz w:val="20"/>
        </w:rPr>
      </w:pPr>
      <w:r>
        <w:rPr>
          <w:rFonts w:ascii="Arial" w:hAnsi="Arial" w:cs="Arial"/>
          <w:sz w:val="20"/>
        </w:rPr>
        <w:t>Companies</w:t>
      </w:r>
      <w:r w:rsidR="00B63797" w:rsidRPr="002068BC">
        <w:rPr>
          <w:rFonts w:ascii="Arial" w:hAnsi="Arial" w:cs="Arial"/>
          <w:sz w:val="20"/>
        </w:rPr>
        <w:t xml:space="preserve"> are not to conduct marketing or promotional activities in any conference area except</w:t>
      </w:r>
      <w:r w:rsidR="00B63797" w:rsidRPr="00B63797">
        <w:rPr>
          <w:rFonts w:ascii="Arial" w:hAnsi="Arial" w:cs="Arial"/>
          <w:sz w:val="20"/>
        </w:rPr>
        <w:t xml:space="preserve"> for their assigned exhib</w:t>
      </w:r>
      <w:r w:rsidR="00B63797">
        <w:rPr>
          <w:rFonts w:ascii="Arial" w:hAnsi="Arial" w:cs="Arial"/>
          <w:sz w:val="20"/>
        </w:rPr>
        <w:t xml:space="preserve">it space. </w:t>
      </w:r>
      <w:r w:rsidR="00186AA0">
        <w:rPr>
          <w:rFonts w:ascii="Arial" w:hAnsi="Arial" w:cs="Arial"/>
          <w:sz w:val="20"/>
        </w:rPr>
        <w:t xml:space="preserve">The exhibitor agrees to abide by the </w:t>
      </w:r>
      <w:r>
        <w:rPr>
          <w:rFonts w:ascii="Arial" w:hAnsi="Arial" w:cs="Arial"/>
          <w:i/>
          <w:sz w:val="20"/>
        </w:rPr>
        <w:t>Standards for Integrity and Independence of Accredited Continuing Education.</w:t>
      </w:r>
      <w:r w:rsidR="00186AA0">
        <w:rPr>
          <w:rFonts w:ascii="Arial" w:hAnsi="Arial" w:cs="Arial"/>
          <w:sz w:val="20"/>
        </w:rPr>
        <w:t xml:space="preserve">  UCSF agrees to</w:t>
      </w:r>
      <w:proofErr w:type="gramStart"/>
      <w:r w:rsidR="00186AA0">
        <w:rPr>
          <w:rFonts w:ascii="Arial" w:hAnsi="Arial" w:cs="Arial"/>
          <w:sz w:val="20"/>
        </w:rPr>
        <w:t>:  (</w:t>
      </w:r>
      <w:proofErr w:type="gramEnd"/>
      <w:r w:rsidR="00186AA0">
        <w:rPr>
          <w:rFonts w:ascii="Arial" w:hAnsi="Arial" w:cs="Arial"/>
          <w:sz w:val="20"/>
        </w:rPr>
        <w:t xml:space="preserve">1) abide by the </w:t>
      </w:r>
      <w:r>
        <w:rPr>
          <w:rFonts w:ascii="Arial" w:hAnsi="Arial" w:cs="Arial"/>
          <w:i/>
          <w:sz w:val="20"/>
        </w:rPr>
        <w:t>Standards for Integrity and Independence of Accredited Continuing Education</w:t>
      </w:r>
      <w:r w:rsidR="009C2F9E">
        <w:rPr>
          <w:rFonts w:ascii="Arial" w:hAnsi="Arial" w:cs="Arial"/>
          <w:sz w:val="20"/>
        </w:rPr>
        <w:t>; (</w:t>
      </w:r>
      <w:r w:rsidR="00186AA0">
        <w:rPr>
          <w:rFonts w:ascii="Arial" w:hAnsi="Arial" w:cs="Arial"/>
          <w:sz w:val="20"/>
        </w:rPr>
        <w:t>2) acknowledge the exhibitor in program brochures, syllabi, and other course materials, and (3) upon request, furnish the exhibitor a report concerning the expenditure of the funds provided.</w:t>
      </w:r>
      <w:r>
        <w:rPr>
          <w:rFonts w:ascii="Arial" w:hAnsi="Arial" w:cs="Arial"/>
          <w:sz w:val="20"/>
        </w:rPr>
        <w:t xml:space="preserve"> Company logos are prohibited in any educational materials.</w:t>
      </w:r>
    </w:p>
    <w:p w14:paraId="6F88ABD3" w14:textId="77777777" w:rsidR="00186AA0" w:rsidRDefault="00186AA0" w:rsidP="00186AA0">
      <w:pPr>
        <w:widowControl/>
        <w:rPr>
          <w:rFonts w:ascii="Arial" w:hAnsi="Arial" w:cs="Arial"/>
          <w:sz w:val="20"/>
        </w:rPr>
      </w:pPr>
    </w:p>
    <w:p w14:paraId="6934AE0B" w14:textId="77777777" w:rsidR="005E0576" w:rsidRPr="00691BD4" w:rsidRDefault="005E0576" w:rsidP="005E0576">
      <w:pPr>
        <w:rPr>
          <w:rFonts w:ascii="Arial" w:hAnsi="Arial" w:cs="Arial"/>
          <w:iCs/>
          <w:sz w:val="20"/>
        </w:rPr>
      </w:pPr>
      <w:r w:rsidRPr="002068BC">
        <w:rPr>
          <w:rFonts w:ascii="Arial" w:hAnsi="Arial" w:cs="Arial"/>
          <w:b/>
          <w:bCs/>
          <w:sz w:val="20"/>
        </w:rPr>
        <w:t>Indemnification</w:t>
      </w:r>
      <w:r w:rsidRPr="00B63797">
        <w:rPr>
          <w:rFonts w:ascii="Arial" w:hAnsi="Arial" w:cs="Arial"/>
          <w:sz w:val="20"/>
        </w:rPr>
        <w:t xml:space="preserve">: </w:t>
      </w:r>
      <w:r w:rsidRPr="00691BD4">
        <w:rPr>
          <w:rFonts w:ascii="Arial" w:hAnsi="Arial" w:cs="Arial"/>
          <w:iCs/>
          <w:sz w:val="20"/>
        </w:rPr>
        <w:t xml:space="preserve">University shall defend, indemnify and hold Company,  its officers, employees and agents harmless from and against any and all liability, loss, expense (including reasonable attorneys’ fees), or </w:t>
      </w:r>
      <w:r w:rsidR="007D7242">
        <w:rPr>
          <w:rFonts w:ascii="Arial" w:hAnsi="Arial" w:cs="Arial"/>
          <w:iCs/>
          <w:sz w:val="20"/>
        </w:rPr>
        <w:t xml:space="preserve">third party </w:t>
      </w:r>
      <w:r w:rsidRPr="00691BD4">
        <w:rPr>
          <w:rFonts w:ascii="Arial" w:hAnsi="Arial" w:cs="Arial"/>
          <w:iCs/>
          <w:sz w:val="20"/>
        </w:rPr>
        <w:t>claims for injury or damages arising out of the performance of this Agreement but only in proportion to and to the extent such liability, loss, expense, attorneys’ fees, or claims for injury or damages are caused by or result from the negligent or intentional acts or omissions of University, its officers, employees, agents, guests and invitees.</w:t>
      </w:r>
    </w:p>
    <w:p w14:paraId="2505C785" w14:textId="77777777" w:rsidR="005E0576" w:rsidRPr="00691BD4" w:rsidRDefault="005E0576" w:rsidP="005E0576">
      <w:pPr>
        <w:rPr>
          <w:rFonts w:ascii="Arial" w:hAnsi="Arial" w:cs="Arial"/>
          <w:iCs/>
          <w:sz w:val="20"/>
        </w:rPr>
      </w:pPr>
    </w:p>
    <w:p w14:paraId="69C405E4" w14:textId="77777777" w:rsidR="005E0576" w:rsidRPr="00691BD4" w:rsidRDefault="005E0576" w:rsidP="005E0576">
      <w:pPr>
        <w:rPr>
          <w:rFonts w:ascii="Arial" w:hAnsi="Arial" w:cs="Arial"/>
          <w:iCs/>
          <w:sz w:val="20"/>
        </w:rPr>
      </w:pPr>
      <w:r w:rsidRPr="00691BD4">
        <w:rPr>
          <w:rFonts w:ascii="Arial" w:hAnsi="Arial" w:cs="Arial"/>
          <w:iCs/>
          <w:sz w:val="20"/>
        </w:rPr>
        <w:lastRenderedPageBreak/>
        <w:t xml:space="preserve">Company shall defend, indemnify and hold University, its officers, employees, agents, guests and invitees harmless from and against any and all liability, loss, expense (including reasonable attorneys’ fees), or </w:t>
      </w:r>
      <w:r w:rsidR="007D7242">
        <w:rPr>
          <w:rFonts w:ascii="Arial" w:hAnsi="Arial" w:cs="Arial"/>
          <w:iCs/>
          <w:sz w:val="20"/>
        </w:rPr>
        <w:t xml:space="preserve">third party </w:t>
      </w:r>
      <w:r w:rsidRPr="00691BD4">
        <w:rPr>
          <w:rFonts w:ascii="Arial" w:hAnsi="Arial" w:cs="Arial"/>
          <w:iCs/>
          <w:sz w:val="20"/>
        </w:rPr>
        <w:t>claims for injury or damages arising out of the performance of this Agreement but only in proportion to and to the extent such liability, loss, expense, attorneys’ fees, or claims for injury or damages are caused by or result from the negligent or intentional acts or omissions of Company, its officers, employees, and agents.</w:t>
      </w:r>
    </w:p>
    <w:p w14:paraId="2022EE19" w14:textId="77777777" w:rsidR="005E0576" w:rsidRPr="00691BD4" w:rsidRDefault="005E0576" w:rsidP="005E0576">
      <w:pPr>
        <w:rPr>
          <w:rFonts w:ascii="Arial" w:hAnsi="Arial" w:cs="Arial"/>
          <w:iCs/>
          <w:sz w:val="20"/>
        </w:rPr>
      </w:pPr>
    </w:p>
    <w:p w14:paraId="782D677D" w14:textId="77777777" w:rsidR="005E0576" w:rsidRPr="00691BD4" w:rsidRDefault="005E0576" w:rsidP="005E0576">
      <w:pPr>
        <w:rPr>
          <w:rFonts w:ascii="Arial" w:hAnsi="Arial" w:cs="Arial"/>
          <w:iCs/>
          <w:sz w:val="20"/>
        </w:rPr>
      </w:pPr>
      <w:r w:rsidRPr="00691BD4">
        <w:rPr>
          <w:rFonts w:ascii="Arial" w:hAnsi="Arial" w:cs="Arial"/>
          <w:iCs/>
          <w:sz w:val="20"/>
        </w:rPr>
        <w:t>University will in no event be liable to Company or to any third party for any damage to persons or property resulting from any act or omission of any other vendor, contractor, or supplier providing services under this Agreement.</w:t>
      </w:r>
    </w:p>
    <w:p w14:paraId="00E8221F" w14:textId="77777777" w:rsidR="00E46F77" w:rsidRDefault="005E0576" w:rsidP="005E0576">
      <w:pPr>
        <w:widowControl/>
        <w:tabs>
          <w:tab w:val="left" w:pos="90"/>
        </w:tabs>
        <w:spacing w:after="119"/>
        <w:ind w:left="90" w:hanging="720"/>
        <w:rPr>
          <w:rFonts w:ascii="Arial" w:hAnsi="Arial" w:cs="Arial"/>
          <w:sz w:val="20"/>
        </w:rPr>
      </w:pPr>
      <w:r>
        <w:rPr>
          <w:rFonts w:ascii="Arial" w:hAnsi="Arial" w:cs="Arial"/>
          <w:sz w:val="20"/>
        </w:rPr>
        <w:tab/>
      </w:r>
    </w:p>
    <w:p w14:paraId="6471AE8A" w14:textId="77777777" w:rsidR="003E1C43" w:rsidRDefault="003E1C43" w:rsidP="00D505B4">
      <w:pPr>
        <w:widowControl/>
        <w:tabs>
          <w:tab w:val="left" w:pos="90"/>
        </w:tabs>
        <w:spacing w:after="119"/>
        <w:ind w:left="90" w:hanging="720"/>
        <w:rPr>
          <w:rFonts w:ascii="Arial" w:hAnsi="Arial" w:cs="Arial"/>
          <w:sz w:val="20"/>
        </w:rPr>
      </w:pPr>
    </w:p>
    <w:p w14:paraId="7841D593" w14:textId="77777777" w:rsidR="00316C23" w:rsidRPr="00026714" w:rsidRDefault="00186AA0" w:rsidP="00316C23">
      <w:pPr>
        <w:widowControl/>
        <w:tabs>
          <w:tab w:val="left" w:pos="90"/>
        </w:tabs>
        <w:spacing w:after="119"/>
        <w:ind w:left="90" w:hanging="720"/>
        <w:jc w:val="center"/>
        <w:rPr>
          <w:rFonts w:ascii="Arial" w:hAnsi="Arial" w:cs="Arial"/>
          <w:sz w:val="28"/>
          <w:szCs w:val="28"/>
        </w:rPr>
      </w:pPr>
      <w:r w:rsidRPr="00026714">
        <w:rPr>
          <w:rFonts w:ascii="Arial" w:hAnsi="Arial" w:cs="Arial"/>
          <w:sz w:val="28"/>
          <w:szCs w:val="28"/>
        </w:rPr>
        <w:t xml:space="preserve">Display fees should be </w:t>
      </w:r>
      <w:r w:rsidR="00460079" w:rsidRPr="00026714">
        <w:rPr>
          <w:rFonts w:ascii="Arial" w:hAnsi="Arial" w:cs="Arial"/>
          <w:sz w:val="28"/>
          <w:szCs w:val="28"/>
        </w:rPr>
        <w:t xml:space="preserve">made payable to </w:t>
      </w:r>
      <w:r w:rsidR="00460079" w:rsidRPr="00026714">
        <w:rPr>
          <w:rFonts w:ascii="Arial" w:hAnsi="Arial" w:cs="Arial"/>
          <w:b/>
          <w:i/>
          <w:sz w:val="28"/>
          <w:szCs w:val="28"/>
        </w:rPr>
        <w:t>“</w:t>
      </w:r>
      <w:r w:rsidR="00460079" w:rsidRPr="00026714">
        <w:rPr>
          <w:rFonts w:ascii="Arial" w:hAnsi="Arial" w:cs="Arial"/>
          <w:b/>
          <w:i/>
          <w:sz w:val="28"/>
          <w:szCs w:val="28"/>
          <w:u w:val="single"/>
        </w:rPr>
        <w:t>UC Regents</w:t>
      </w:r>
      <w:r w:rsidR="00460079" w:rsidRPr="00026714">
        <w:rPr>
          <w:rFonts w:ascii="Arial" w:hAnsi="Arial" w:cs="Arial"/>
          <w:b/>
          <w:i/>
          <w:sz w:val="28"/>
          <w:szCs w:val="28"/>
        </w:rPr>
        <w:t>.”</w:t>
      </w:r>
      <w:r w:rsidR="00460079" w:rsidRPr="00026714">
        <w:rPr>
          <w:rFonts w:ascii="Arial" w:hAnsi="Arial" w:cs="Arial"/>
          <w:sz w:val="28"/>
          <w:szCs w:val="28"/>
        </w:rPr>
        <w:t xml:space="preserve"> </w:t>
      </w:r>
      <w:r w:rsidR="00460079" w:rsidRPr="00026714">
        <w:rPr>
          <w:rFonts w:ascii="Arial" w:hAnsi="Arial" w:cs="Arial"/>
          <w:b/>
          <w:sz w:val="28"/>
          <w:szCs w:val="28"/>
        </w:rPr>
        <w:t>Tax ID# 94-6036493</w:t>
      </w:r>
      <w:r w:rsidR="00460079" w:rsidRPr="00026714">
        <w:rPr>
          <w:rFonts w:ascii="Arial" w:hAnsi="Arial" w:cs="Arial"/>
          <w:sz w:val="28"/>
          <w:szCs w:val="28"/>
        </w:rPr>
        <w:t>.</w:t>
      </w:r>
    </w:p>
    <w:p w14:paraId="10AB4DDC" w14:textId="4BACD2BC" w:rsidR="00D505B4" w:rsidRDefault="00026714" w:rsidP="00316C23">
      <w:pPr>
        <w:widowControl/>
        <w:tabs>
          <w:tab w:val="left" w:pos="90"/>
        </w:tabs>
        <w:spacing w:after="119"/>
        <w:ind w:left="90" w:hanging="720"/>
        <w:jc w:val="center"/>
        <w:rPr>
          <w:rFonts w:ascii="Arial" w:hAnsi="Arial" w:cs="Arial"/>
          <w:sz w:val="20"/>
        </w:rPr>
      </w:pPr>
      <w:r>
        <w:rPr>
          <w:rFonts w:ascii="Arial" w:hAnsi="Arial" w:cs="Arial"/>
          <w:color w:val="FF0000"/>
          <w:sz w:val="36"/>
          <w:szCs w:val="36"/>
        </w:rPr>
        <w:t xml:space="preserve">Payment must be received by </w:t>
      </w:r>
      <w:r w:rsidR="00520B54">
        <w:rPr>
          <w:rFonts w:ascii="Arial" w:hAnsi="Arial" w:cs="Arial"/>
          <w:i/>
          <w:color w:val="FF0000"/>
          <w:sz w:val="36"/>
          <w:szCs w:val="36"/>
        </w:rPr>
        <w:t>11/20/2021</w:t>
      </w:r>
    </w:p>
    <w:p w14:paraId="0714F1E3" w14:textId="2DED6C60" w:rsidR="00316C23" w:rsidRDefault="00316C23" w:rsidP="00316C23">
      <w:pPr>
        <w:widowControl/>
        <w:tabs>
          <w:tab w:val="left" w:pos="90"/>
        </w:tabs>
        <w:spacing w:after="119"/>
        <w:ind w:left="90" w:hanging="720"/>
        <w:rPr>
          <w:rFonts w:ascii="Arial" w:hAnsi="Arial" w:cs="Arial"/>
        </w:rPr>
      </w:pPr>
    </w:p>
    <w:p w14:paraId="086370A0" w14:textId="77777777" w:rsidR="002068BC" w:rsidRDefault="002068BC" w:rsidP="00316C23">
      <w:pPr>
        <w:widowControl/>
        <w:tabs>
          <w:tab w:val="left" w:pos="90"/>
        </w:tabs>
        <w:spacing w:after="119"/>
        <w:ind w:left="90" w:hanging="720"/>
        <w:rPr>
          <w:rFonts w:ascii="Arial" w:hAnsi="Arial" w:cs="Arial"/>
        </w:rPr>
      </w:pPr>
    </w:p>
    <w:tbl>
      <w:tblPr>
        <w:tblW w:w="0" w:type="auto"/>
        <w:tblLayout w:type="fixed"/>
        <w:tblLook w:val="0000" w:firstRow="0" w:lastRow="0" w:firstColumn="0" w:lastColumn="0" w:noHBand="0" w:noVBand="0"/>
      </w:tblPr>
      <w:tblGrid>
        <w:gridCol w:w="2754"/>
        <w:gridCol w:w="954"/>
        <w:gridCol w:w="3536"/>
        <w:gridCol w:w="3536"/>
        <w:gridCol w:w="236"/>
      </w:tblGrid>
      <w:tr w:rsidR="00460079" w14:paraId="3D0B163C" w14:textId="77777777">
        <w:trPr>
          <w:cantSplit/>
        </w:trPr>
        <w:tc>
          <w:tcPr>
            <w:tcW w:w="11016" w:type="dxa"/>
            <w:gridSpan w:val="5"/>
            <w:tcBorders>
              <w:top w:val="single" w:sz="4" w:space="0" w:color="auto"/>
              <w:left w:val="single" w:sz="4" w:space="0" w:color="auto"/>
              <w:right w:val="single" w:sz="4" w:space="0" w:color="auto"/>
            </w:tcBorders>
          </w:tcPr>
          <w:p w14:paraId="499039ED" w14:textId="77777777" w:rsidR="00460079" w:rsidRDefault="00460079">
            <w:pPr>
              <w:widowControl/>
              <w:jc w:val="center"/>
              <w:rPr>
                <w:rFonts w:ascii="Arial" w:hAnsi="Arial" w:cs="Arial"/>
                <w:b/>
                <w:bCs/>
              </w:rPr>
            </w:pPr>
            <w:r>
              <w:rPr>
                <w:rFonts w:ascii="Arial" w:hAnsi="Arial" w:cs="Arial"/>
                <w:b/>
                <w:bCs/>
                <w:sz w:val="20"/>
              </w:rPr>
              <w:t>AGREED:</w:t>
            </w:r>
          </w:p>
        </w:tc>
      </w:tr>
      <w:tr w:rsidR="00460079" w14:paraId="64A538BD" w14:textId="77777777">
        <w:trPr>
          <w:cantSplit/>
        </w:trPr>
        <w:tc>
          <w:tcPr>
            <w:tcW w:w="3708" w:type="dxa"/>
            <w:gridSpan w:val="2"/>
            <w:tcBorders>
              <w:left w:val="single" w:sz="4" w:space="0" w:color="auto"/>
            </w:tcBorders>
          </w:tcPr>
          <w:p w14:paraId="6D60CD2B" w14:textId="77777777" w:rsidR="00460079" w:rsidRDefault="00460079">
            <w:pPr>
              <w:widowControl/>
              <w:rPr>
                <w:rFonts w:ascii="Arial" w:hAnsi="Arial" w:cs="Arial"/>
              </w:rPr>
            </w:pPr>
            <w:r>
              <w:rPr>
                <w:rFonts w:ascii="Arial" w:hAnsi="Arial" w:cs="Arial"/>
                <w:sz w:val="20"/>
              </w:rPr>
              <w:t xml:space="preserve">Company Representative (name):  </w:t>
            </w:r>
          </w:p>
        </w:tc>
        <w:tc>
          <w:tcPr>
            <w:tcW w:w="7072" w:type="dxa"/>
            <w:gridSpan w:val="2"/>
            <w:tcBorders>
              <w:bottom w:val="single" w:sz="4" w:space="0" w:color="auto"/>
            </w:tcBorders>
          </w:tcPr>
          <w:p w14:paraId="35ABCE80" w14:textId="77777777" w:rsidR="00460079" w:rsidRDefault="00460079">
            <w:pPr>
              <w:widowControl/>
              <w:rPr>
                <w:rFonts w:ascii="Arial" w:hAnsi="Arial" w:cs="Arial"/>
              </w:rPr>
            </w:pPr>
          </w:p>
        </w:tc>
        <w:tc>
          <w:tcPr>
            <w:tcW w:w="236" w:type="dxa"/>
            <w:tcBorders>
              <w:right w:val="single" w:sz="4" w:space="0" w:color="auto"/>
            </w:tcBorders>
          </w:tcPr>
          <w:p w14:paraId="1B1DE349" w14:textId="77777777" w:rsidR="00460079" w:rsidRDefault="00460079">
            <w:pPr>
              <w:widowControl/>
              <w:rPr>
                <w:rFonts w:ascii="Arial" w:hAnsi="Arial" w:cs="Arial"/>
              </w:rPr>
            </w:pPr>
          </w:p>
        </w:tc>
      </w:tr>
      <w:tr w:rsidR="00460079" w14:paraId="28F0F8F0" w14:textId="77777777">
        <w:tc>
          <w:tcPr>
            <w:tcW w:w="2754" w:type="dxa"/>
            <w:tcBorders>
              <w:left w:val="single" w:sz="4" w:space="0" w:color="auto"/>
            </w:tcBorders>
          </w:tcPr>
          <w:p w14:paraId="317EA6F8" w14:textId="77777777" w:rsidR="00460079" w:rsidRDefault="00460079">
            <w:pPr>
              <w:widowControl/>
              <w:rPr>
                <w:rFonts w:ascii="Arial" w:hAnsi="Arial" w:cs="Arial"/>
                <w:sz w:val="20"/>
              </w:rPr>
            </w:pPr>
          </w:p>
        </w:tc>
        <w:tc>
          <w:tcPr>
            <w:tcW w:w="954" w:type="dxa"/>
          </w:tcPr>
          <w:p w14:paraId="62D838AE" w14:textId="77777777" w:rsidR="00460079" w:rsidRDefault="00460079">
            <w:pPr>
              <w:widowControl/>
              <w:rPr>
                <w:rFonts w:ascii="Arial" w:hAnsi="Arial" w:cs="Arial"/>
              </w:rPr>
            </w:pPr>
          </w:p>
        </w:tc>
        <w:tc>
          <w:tcPr>
            <w:tcW w:w="7072" w:type="dxa"/>
            <w:gridSpan w:val="2"/>
          </w:tcPr>
          <w:p w14:paraId="1C035B15" w14:textId="77777777" w:rsidR="00460079" w:rsidRDefault="00460079">
            <w:pPr>
              <w:widowControl/>
              <w:rPr>
                <w:rFonts w:ascii="Arial" w:hAnsi="Arial" w:cs="Arial"/>
              </w:rPr>
            </w:pPr>
          </w:p>
        </w:tc>
        <w:tc>
          <w:tcPr>
            <w:tcW w:w="236" w:type="dxa"/>
            <w:tcBorders>
              <w:right w:val="single" w:sz="4" w:space="0" w:color="auto"/>
            </w:tcBorders>
          </w:tcPr>
          <w:p w14:paraId="47C9EF5F" w14:textId="77777777" w:rsidR="00460079" w:rsidRDefault="00460079">
            <w:pPr>
              <w:widowControl/>
              <w:rPr>
                <w:rFonts w:ascii="Arial" w:hAnsi="Arial" w:cs="Arial"/>
              </w:rPr>
            </w:pPr>
          </w:p>
        </w:tc>
      </w:tr>
      <w:tr w:rsidR="00460079" w14:paraId="25D503ED" w14:textId="77777777">
        <w:trPr>
          <w:cantSplit/>
        </w:trPr>
        <w:tc>
          <w:tcPr>
            <w:tcW w:w="2754" w:type="dxa"/>
            <w:tcBorders>
              <w:left w:val="single" w:sz="4" w:space="0" w:color="auto"/>
            </w:tcBorders>
          </w:tcPr>
          <w:p w14:paraId="3F8AD878" w14:textId="77777777" w:rsidR="00460079" w:rsidRDefault="00460079">
            <w:pPr>
              <w:widowControl/>
              <w:jc w:val="right"/>
              <w:rPr>
                <w:rFonts w:ascii="Arial" w:hAnsi="Arial" w:cs="Arial"/>
                <w:sz w:val="20"/>
              </w:rPr>
            </w:pPr>
            <w:r>
              <w:rPr>
                <w:rFonts w:ascii="Arial" w:hAnsi="Arial" w:cs="Arial"/>
                <w:sz w:val="20"/>
              </w:rPr>
              <w:t xml:space="preserve">Title:  </w:t>
            </w:r>
          </w:p>
        </w:tc>
        <w:tc>
          <w:tcPr>
            <w:tcW w:w="8026" w:type="dxa"/>
            <w:gridSpan w:val="3"/>
          </w:tcPr>
          <w:p w14:paraId="4C9F3FCC" w14:textId="77777777" w:rsidR="00460079" w:rsidRDefault="00460079">
            <w:pPr>
              <w:widowControl/>
              <w:rPr>
                <w:rFonts w:ascii="Arial" w:hAnsi="Arial" w:cs="Arial"/>
              </w:rPr>
            </w:pPr>
          </w:p>
        </w:tc>
        <w:tc>
          <w:tcPr>
            <w:tcW w:w="236" w:type="dxa"/>
            <w:tcBorders>
              <w:right w:val="single" w:sz="4" w:space="0" w:color="auto"/>
            </w:tcBorders>
          </w:tcPr>
          <w:p w14:paraId="145F4489" w14:textId="77777777" w:rsidR="00460079" w:rsidRDefault="00460079">
            <w:pPr>
              <w:widowControl/>
              <w:rPr>
                <w:rFonts w:ascii="Arial" w:hAnsi="Arial" w:cs="Arial"/>
              </w:rPr>
            </w:pPr>
          </w:p>
        </w:tc>
      </w:tr>
      <w:tr w:rsidR="00460079" w14:paraId="5B884265" w14:textId="77777777">
        <w:tc>
          <w:tcPr>
            <w:tcW w:w="2754" w:type="dxa"/>
            <w:tcBorders>
              <w:left w:val="single" w:sz="4" w:space="0" w:color="auto"/>
            </w:tcBorders>
          </w:tcPr>
          <w:p w14:paraId="780471DD" w14:textId="77777777" w:rsidR="00460079" w:rsidRDefault="00460079">
            <w:pPr>
              <w:widowControl/>
              <w:rPr>
                <w:rFonts w:ascii="Arial" w:hAnsi="Arial" w:cs="Arial"/>
                <w:sz w:val="20"/>
              </w:rPr>
            </w:pPr>
          </w:p>
        </w:tc>
        <w:tc>
          <w:tcPr>
            <w:tcW w:w="954" w:type="dxa"/>
          </w:tcPr>
          <w:p w14:paraId="5D911229" w14:textId="77777777" w:rsidR="00460079" w:rsidRDefault="00460079">
            <w:pPr>
              <w:widowControl/>
              <w:rPr>
                <w:rFonts w:ascii="Arial" w:hAnsi="Arial" w:cs="Arial"/>
              </w:rPr>
            </w:pPr>
          </w:p>
        </w:tc>
        <w:tc>
          <w:tcPr>
            <w:tcW w:w="7072" w:type="dxa"/>
            <w:gridSpan w:val="2"/>
            <w:tcBorders>
              <w:top w:val="single" w:sz="4" w:space="0" w:color="auto"/>
            </w:tcBorders>
          </w:tcPr>
          <w:p w14:paraId="217297DF" w14:textId="77777777" w:rsidR="00460079" w:rsidRDefault="00460079">
            <w:pPr>
              <w:widowControl/>
              <w:rPr>
                <w:rFonts w:ascii="Arial" w:hAnsi="Arial" w:cs="Arial"/>
                <w:sz w:val="20"/>
              </w:rPr>
            </w:pPr>
          </w:p>
        </w:tc>
        <w:tc>
          <w:tcPr>
            <w:tcW w:w="236" w:type="dxa"/>
            <w:tcBorders>
              <w:right w:val="single" w:sz="4" w:space="0" w:color="auto"/>
            </w:tcBorders>
          </w:tcPr>
          <w:p w14:paraId="44390BD8" w14:textId="77777777" w:rsidR="00460079" w:rsidRDefault="00460079">
            <w:pPr>
              <w:widowControl/>
              <w:rPr>
                <w:rFonts w:ascii="Arial" w:hAnsi="Arial" w:cs="Arial"/>
              </w:rPr>
            </w:pPr>
          </w:p>
        </w:tc>
      </w:tr>
      <w:tr w:rsidR="00460079" w14:paraId="24E5DB4C" w14:textId="77777777">
        <w:trPr>
          <w:cantSplit/>
        </w:trPr>
        <w:tc>
          <w:tcPr>
            <w:tcW w:w="2754" w:type="dxa"/>
            <w:tcBorders>
              <w:left w:val="single" w:sz="4" w:space="0" w:color="auto"/>
            </w:tcBorders>
          </w:tcPr>
          <w:p w14:paraId="1568103C" w14:textId="77777777" w:rsidR="00460079" w:rsidRDefault="00460079">
            <w:pPr>
              <w:widowControl/>
              <w:jc w:val="right"/>
              <w:rPr>
                <w:rFonts w:ascii="Arial" w:hAnsi="Arial" w:cs="Arial"/>
                <w:sz w:val="20"/>
              </w:rPr>
            </w:pPr>
            <w:r>
              <w:rPr>
                <w:rFonts w:ascii="Arial" w:hAnsi="Arial" w:cs="Arial"/>
                <w:sz w:val="20"/>
              </w:rPr>
              <w:t xml:space="preserve">Signature:  </w:t>
            </w:r>
          </w:p>
        </w:tc>
        <w:tc>
          <w:tcPr>
            <w:tcW w:w="4490" w:type="dxa"/>
            <w:gridSpan w:val="2"/>
            <w:tcBorders>
              <w:bottom w:val="dotted" w:sz="4" w:space="0" w:color="auto"/>
            </w:tcBorders>
          </w:tcPr>
          <w:p w14:paraId="544384B8" w14:textId="77777777" w:rsidR="00460079" w:rsidRDefault="00460079">
            <w:pPr>
              <w:widowControl/>
              <w:rPr>
                <w:rFonts w:ascii="Arial" w:hAnsi="Arial" w:cs="Arial"/>
              </w:rPr>
            </w:pPr>
          </w:p>
        </w:tc>
        <w:tc>
          <w:tcPr>
            <w:tcW w:w="3536" w:type="dxa"/>
          </w:tcPr>
          <w:p w14:paraId="3D476627" w14:textId="77777777" w:rsidR="00460079" w:rsidRDefault="00460079">
            <w:pPr>
              <w:widowControl/>
              <w:rPr>
                <w:rFonts w:ascii="Arial" w:hAnsi="Arial" w:cs="Arial"/>
              </w:rPr>
            </w:pPr>
            <w:r>
              <w:rPr>
                <w:rFonts w:ascii="Arial" w:hAnsi="Arial" w:cs="Arial"/>
                <w:sz w:val="20"/>
              </w:rPr>
              <w:t xml:space="preserve">Date:  </w:t>
            </w:r>
            <w:r>
              <w:rPr>
                <w:rFonts w:ascii="Arial" w:hAnsi="Arial" w:cs="Arial"/>
                <w:sz w:val="20"/>
              </w:rPr>
              <w:fldChar w:fldCharType="begin">
                <w:ffData>
                  <w:name w:val="Text6"/>
                  <w:enabled/>
                  <w:calcOnExit w:val="0"/>
                  <w:textInput/>
                </w:ffData>
              </w:fldChar>
            </w:r>
            <w:bookmarkStart w:id="0"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236" w:type="dxa"/>
            <w:tcBorders>
              <w:right w:val="single" w:sz="4" w:space="0" w:color="auto"/>
            </w:tcBorders>
          </w:tcPr>
          <w:p w14:paraId="7726C1CD" w14:textId="77777777" w:rsidR="00460079" w:rsidRDefault="00460079">
            <w:pPr>
              <w:widowControl/>
              <w:rPr>
                <w:rFonts w:ascii="Arial" w:hAnsi="Arial" w:cs="Arial"/>
              </w:rPr>
            </w:pPr>
          </w:p>
        </w:tc>
      </w:tr>
      <w:tr w:rsidR="00460079" w14:paraId="3ADB1AE3" w14:textId="77777777">
        <w:tc>
          <w:tcPr>
            <w:tcW w:w="2754" w:type="dxa"/>
            <w:tcBorders>
              <w:left w:val="single" w:sz="4" w:space="0" w:color="auto"/>
            </w:tcBorders>
          </w:tcPr>
          <w:p w14:paraId="211AB5F9" w14:textId="77777777" w:rsidR="00460079" w:rsidRDefault="00460079">
            <w:pPr>
              <w:widowControl/>
              <w:rPr>
                <w:rFonts w:ascii="Arial" w:hAnsi="Arial" w:cs="Arial"/>
                <w:sz w:val="20"/>
              </w:rPr>
            </w:pPr>
          </w:p>
        </w:tc>
        <w:tc>
          <w:tcPr>
            <w:tcW w:w="954" w:type="dxa"/>
          </w:tcPr>
          <w:p w14:paraId="18C3D040" w14:textId="77777777" w:rsidR="00460079" w:rsidRDefault="00460079">
            <w:pPr>
              <w:widowControl/>
              <w:rPr>
                <w:rFonts w:ascii="Arial" w:hAnsi="Arial" w:cs="Arial"/>
              </w:rPr>
            </w:pPr>
          </w:p>
        </w:tc>
        <w:tc>
          <w:tcPr>
            <w:tcW w:w="7072" w:type="dxa"/>
            <w:gridSpan w:val="2"/>
          </w:tcPr>
          <w:p w14:paraId="2B18E2F8" w14:textId="77777777" w:rsidR="00460079" w:rsidRDefault="00460079">
            <w:pPr>
              <w:widowControl/>
              <w:rPr>
                <w:rFonts w:ascii="Arial" w:hAnsi="Arial" w:cs="Arial"/>
              </w:rPr>
            </w:pPr>
          </w:p>
        </w:tc>
        <w:tc>
          <w:tcPr>
            <w:tcW w:w="236" w:type="dxa"/>
            <w:tcBorders>
              <w:right w:val="single" w:sz="4" w:space="0" w:color="auto"/>
            </w:tcBorders>
          </w:tcPr>
          <w:p w14:paraId="74C81503" w14:textId="77777777" w:rsidR="00460079" w:rsidRDefault="00460079">
            <w:pPr>
              <w:widowControl/>
              <w:rPr>
                <w:rFonts w:ascii="Arial" w:hAnsi="Arial" w:cs="Arial"/>
              </w:rPr>
            </w:pPr>
          </w:p>
        </w:tc>
      </w:tr>
      <w:tr w:rsidR="00460079" w14:paraId="53D07C9B" w14:textId="77777777">
        <w:trPr>
          <w:cantSplit/>
        </w:trPr>
        <w:tc>
          <w:tcPr>
            <w:tcW w:w="3708" w:type="dxa"/>
            <w:gridSpan w:val="2"/>
            <w:tcBorders>
              <w:left w:val="single" w:sz="4" w:space="0" w:color="auto"/>
            </w:tcBorders>
          </w:tcPr>
          <w:p w14:paraId="02A3479E" w14:textId="77777777" w:rsidR="00460079" w:rsidRDefault="00460079">
            <w:pPr>
              <w:widowControl/>
              <w:rPr>
                <w:rFonts w:ascii="Arial" w:hAnsi="Arial" w:cs="Arial"/>
              </w:rPr>
            </w:pPr>
            <w:r>
              <w:rPr>
                <w:rFonts w:ascii="Arial" w:hAnsi="Arial" w:cs="Arial"/>
                <w:sz w:val="20"/>
              </w:rPr>
              <w:t xml:space="preserve">UCSF - CME Representative (name):  </w:t>
            </w:r>
          </w:p>
        </w:tc>
        <w:tc>
          <w:tcPr>
            <w:tcW w:w="7072" w:type="dxa"/>
            <w:gridSpan w:val="2"/>
            <w:tcBorders>
              <w:bottom w:val="single" w:sz="4" w:space="0" w:color="auto"/>
            </w:tcBorders>
          </w:tcPr>
          <w:p w14:paraId="4CFF2102" w14:textId="77777777" w:rsidR="00460079" w:rsidRDefault="00460079">
            <w:pPr>
              <w:widowControl/>
              <w:rPr>
                <w:rFonts w:ascii="Arial" w:hAnsi="Arial" w:cs="Arial"/>
              </w:rPr>
            </w:pPr>
          </w:p>
        </w:tc>
        <w:tc>
          <w:tcPr>
            <w:tcW w:w="236" w:type="dxa"/>
            <w:tcBorders>
              <w:right w:val="single" w:sz="4" w:space="0" w:color="auto"/>
            </w:tcBorders>
          </w:tcPr>
          <w:p w14:paraId="72A234CC" w14:textId="77777777" w:rsidR="00460079" w:rsidRDefault="00460079">
            <w:pPr>
              <w:widowControl/>
              <w:rPr>
                <w:rFonts w:ascii="Arial" w:hAnsi="Arial" w:cs="Arial"/>
              </w:rPr>
            </w:pPr>
          </w:p>
        </w:tc>
      </w:tr>
      <w:tr w:rsidR="00460079" w14:paraId="10F237CD" w14:textId="77777777">
        <w:tc>
          <w:tcPr>
            <w:tcW w:w="2754" w:type="dxa"/>
            <w:tcBorders>
              <w:left w:val="single" w:sz="4" w:space="0" w:color="auto"/>
            </w:tcBorders>
          </w:tcPr>
          <w:p w14:paraId="004921F3" w14:textId="77777777" w:rsidR="00460079" w:rsidRDefault="00460079">
            <w:pPr>
              <w:widowControl/>
              <w:rPr>
                <w:rFonts w:ascii="Arial" w:hAnsi="Arial" w:cs="Arial"/>
                <w:sz w:val="20"/>
              </w:rPr>
            </w:pPr>
          </w:p>
        </w:tc>
        <w:tc>
          <w:tcPr>
            <w:tcW w:w="954" w:type="dxa"/>
          </w:tcPr>
          <w:p w14:paraId="10A82060" w14:textId="77777777" w:rsidR="00460079" w:rsidRDefault="00460079">
            <w:pPr>
              <w:widowControl/>
              <w:rPr>
                <w:rFonts w:ascii="Arial" w:hAnsi="Arial" w:cs="Arial"/>
              </w:rPr>
            </w:pPr>
          </w:p>
        </w:tc>
        <w:tc>
          <w:tcPr>
            <w:tcW w:w="7072" w:type="dxa"/>
            <w:gridSpan w:val="2"/>
          </w:tcPr>
          <w:p w14:paraId="1CEEC617" w14:textId="77777777" w:rsidR="00460079" w:rsidRDefault="00460079">
            <w:pPr>
              <w:widowControl/>
              <w:rPr>
                <w:rFonts w:ascii="Arial" w:hAnsi="Arial" w:cs="Arial"/>
                <w:sz w:val="20"/>
              </w:rPr>
            </w:pPr>
          </w:p>
        </w:tc>
        <w:tc>
          <w:tcPr>
            <w:tcW w:w="236" w:type="dxa"/>
            <w:tcBorders>
              <w:right w:val="single" w:sz="4" w:space="0" w:color="auto"/>
            </w:tcBorders>
          </w:tcPr>
          <w:p w14:paraId="0F321F94" w14:textId="77777777" w:rsidR="00460079" w:rsidRDefault="00460079">
            <w:pPr>
              <w:widowControl/>
              <w:rPr>
                <w:rFonts w:ascii="Arial" w:hAnsi="Arial" w:cs="Arial"/>
              </w:rPr>
            </w:pPr>
          </w:p>
        </w:tc>
      </w:tr>
      <w:tr w:rsidR="00460079" w14:paraId="108B40FD" w14:textId="77777777">
        <w:trPr>
          <w:cantSplit/>
        </w:trPr>
        <w:tc>
          <w:tcPr>
            <w:tcW w:w="2754" w:type="dxa"/>
            <w:tcBorders>
              <w:left w:val="single" w:sz="4" w:space="0" w:color="auto"/>
            </w:tcBorders>
          </w:tcPr>
          <w:p w14:paraId="37536E71" w14:textId="77777777" w:rsidR="00460079" w:rsidRDefault="00460079">
            <w:pPr>
              <w:widowControl/>
              <w:jc w:val="right"/>
              <w:rPr>
                <w:rFonts w:ascii="Arial" w:hAnsi="Arial" w:cs="Arial"/>
                <w:sz w:val="20"/>
              </w:rPr>
            </w:pPr>
            <w:r>
              <w:rPr>
                <w:rFonts w:ascii="Arial" w:hAnsi="Arial" w:cs="Arial"/>
                <w:sz w:val="20"/>
              </w:rPr>
              <w:t>Signature:</w:t>
            </w:r>
          </w:p>
        </w:tc>
        <w:tc>
          <w:tcPr>
            <w:tcW w:w="4490" w:type="dxa"/>
            <w:gridSpan w:val="2"/>
            <w:tcBorders>
              <w:bottom w:val="dotted" w:sz="4" w:space="0" w:color="auto"/>
            </w:tcBorders>
          </w:tcPr>
          <w:p w14:paraId="16C0BD05" w14:textId="77777777" w:rsidR="00460079" w:rsidRDefault="00460079">
            <w:pPr>
              <w:pStyle w:val="Footer"/>
              <w:widowControl/>
              <w:tabs>
                <w:tab w:val="clear" w:pos="4320"/>
                <w:tab w:val="clear" w:pos="8640"/>
              </w:tabs>
              <w:rPr>
                <w:rFonts w:ascii="Arial" w:hAnsi="Arial" w:cs="Arial"/>
              </w:rPr>
            </w:pPr>
          </w:p>
        </w:tc>
        <w:tc>
          <w:tcPr>
            <w:tcW w:w="3536" w:type="dxa"/>
          </w:tcPr>
          <w:p w14:paraId="7B2025BB" w14:textId="77777777" w:rsidR="00460079" w:rsidRDefault="00460079">
            <w:pPr>
              <w:widowControl/>
              <w:rPr>
                <w:rFonts w:ascii="Arial" w:hAnsi="Arial" w:cs="Arial"/>
              </w:rPr>
            </w:pPr>
            <w:r>
              <w:rPr>
                <w:rFonts w:ascii="Arial" w:hAnsi="Arial" w:cs="Arial"/>
                <w:sz w:val="20"/>
              </w:rPr>
              <w:t xml:space="preserve">Date:  </w:t>
            </w:r>
            <w:r>
              <w:rPr>
                <w:rFonts w:ascii="Arial" w:hAnsi="Arial" w:cs="Arial"/>
                <w:sz w:val="20"/>
              </w:rPr>
              <w:fldChar w:fldCharType="begin">
                <w:ffData>
                  <w:name w:val="Text7"/>
                  <w:enabled/>
                  <w:calcOnExit w:val="0"/>
                  <w:textInput/>
                </w:ffData>
              </w:fldChar>
            </w:r>
            <w:bookmarkStart w:id="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36" w:type="dxa"/>
            <w:tcBorders>
              <w:right w:val="single" w:sz="4" w:space="0" w:color="auto"/>
            </w:tcBorders>
          </w:tcPr>
          <w:p w14:paraId="1B546AA0" w14:textId="77777777" w:rsidR="00460079" w:rsidRDefault="00460079">
            <w:pPr>
              <w:widowControl/>
              <w:rPr>
                <w:rFonts w:ascii="Arial" w:hAnsi="Arial" w:cs="Arial"/>
              </w:rPr>
            </w:pPr>
          </w:p>
        </w:tc>
      </w:tr>
      <w:tr w:rsidR="00460079" w14:paraId="7684C0DE" w14:textId="77777777">
        <w:tc>
          <w:tcPr>
            <w:tcW w:w="2754" w:type="dxa"/>
            <w:tcBorders>
              <w:left w:val="single" w:sz="4" w:space="0" w:color="auto"/>
              <w:bottom w:val="single" w:sz="4" w:space="0" w:color="auto"/>
            </w:tcBorders>
          </w:tcPr>
          <w:p w14:paraId="4948DA9D" w14:textId="77777777" w:rsidR="00460079" w:rsidRDefault="00460079">
            <w:pPr>
              <w:widowControl/>
              <w:rPr>
                <w:rFonts w:ascii="Arial" w:hAnsi="Arial" w:cs="Arial"/>
                <w:sz w:val="20"/>
              </w:rPr>
            </w:pPr>
          </w:p>
        </w:tc>
        <w:tc>
          <w:tcPr>
            <w:tcW w:w="954" w:type="dxa"/>
            <w:tcBorders>
              <w:bottom w:val="single" w:sz="4" w:space="0" w:color="auto"/>
            </w:tcBorders>
          </w:tcPr>
          <w:p w14:paraId="0AF7956D" w14:textId="77777777" w:rsidR="00460079" w:rsidRDefault="00460079">
            <w:pPr>
              <w:widowControl/>
              <w:rPr>
                <w:rFonts w:ascii="Arial" w:hAnsi="Arial" w:cs="Arial"/>
              </w:rPr>
            </w:pPr>
          </w:p>
        </w:tc>
        <w:tc>
          <w:tcPr>
            <w:tcW w:w="7072" w:type="dxa"/>
            <w:gridSpan w:val="2"/>
            <w:tcBorders>
              <w:bottom w:val="single" w:sz="4" w:space="0" w:color="auto"/>
            </w:tcBorders>
          </w:tcPr>
          <w:p w14:paraId="572C28A6" w14:textId="77777777" w:rsidR="00460079" w:rsidRDefault="00460079">
            <w:pPr>
              <w:widowControl/>
              <w:rPr>
                <w:rFonts w:ascii="Arial" w:hAnsi="Arial" w:cs="Arial"/>
                <w:sz w:val="20"/>
              </w:rPr>
            </w:pPr>
          </w:p>
        </w:tc>
        <w:tc>
          <w:tcPr>
            <w:tcW w:w="236" w:type="dxa"/>
            <w:tcBorders>
              <w:bottom w:val="single" w:sz="4" w:space="0" w:color="auto"/>
              <w:right w:val="single" w:sz="4" w:space="0" w:color="auto"/>
            </w:tcBorders>
          </w:tcPr>
          <w:p w14:paraId="54204F08" w14:textId="77777777" w:rsidR="00460079" w:rsidRDefault="00460079">
            <w:pPr>
              <w:widowControl/>
              <w:rPr>
                <w:rFonts w:ascii="Arial" w:hAnsi="Arial" w:cs="Arial"/>
              </w:rPr>
            </w:pPr>
          </w:p>
        </w:tc>
      </w:tr>
    </w:tbl>
    <w:p w14:paraId="5DE7F21E" w14:textId="77777777" w:rsidR="00460079" w:rsidRDefault="00460079">
      <w:pPr>
        <w:widowControl/>
        <w:rPr>
          <w:rFonts w:ascii="Arial" w:hAnsi="Arial" w:cs="Arial"/>
        </w:rPr>
      </w:pPr>
    </w:p>
    <w:p w14:paraId="26405147" w14:textId="77777777" w:rsidR="00460079" w:rsidRDefault="00460079">
      <w:pPr>
        <w:widowControl/>
        <w:rPr>
          <w:rFonts w:ascii="Arial" w:hAnsi="Arial" w:cs="Arial"/>
        </w:rPr>
      </w:pPr>
    </w:p>
    <w:p w14:paraId="0C7AC53F" w14:textId="77777777" w:rsidR="00460079" w:rsidRDefault="00460079">
      <w:pPr>
        <w:widowControl/>
        <w:rPr>
          <w:rFonts w:ascii="Arial" w:hAnsi="Arial" w:cs="Arial"/>
        </w:rPr>
      </w:pPr>
    </w:p>
    <w:p w14:paraId="5CEDBB0E" w14:textId="77777777" w:rsidR="00460079" w:rsidRDefault="00460079">
      <w:pPr>
        <w:widowControl/>
        <w:tabs>
          <w:tab w:val="left" w:pos="9000"/>
        </w:tabs>
        <w:ind w:left="1440"/>
        <w:rPr>
          <w:rFonts w:ascii="Arial" w:hAnsi="Arial" w:cs="Arial"/>
        </w:rPr>
      </w:pPr>
    </w:p>
    <w:p w14:paraId="272DF8A1" w14:textId="77777777" w:rsidR="00755900" w:rsidRDefault="00460079" w:rsidP="00316C23">
      <w:pPr>
        <w:widowControl/>
        <w:tabs>
          <w:tab w:val="left" w:pos="9000"/>
        </w:tabs>
        <w:ind w:left="90"/>
        <w:rPr>
          <w:rFonts w:ascii="Arial" w:hAnsi="Arial" w:cs="Arial"/>
          <w:b/>
          <w:u w:val="single"/>
        </w:rPr>
      </w:pPr>
      <w:r>
        <w:rPr>
          <w:rFonts w:ascii="Arial" w:hAnsi="Arial" w:cs="Arial"/>
          <w:b/>
          <w:u w:val="single"/>
        </w:rPr>
        <w:t xml:space="preserve">Exhibitor:  Return </w:t>
      </w:r>
      <w:r w:rsidR="00755900">
        <w:rPr>
          <w:rFonts w:ascii="Arial" w:hAnsi="Arial" w:cs="Arial"/>
          <w:b/>
          <w:u w:val="single"/>
        </w:rPr>
        <w:t>completed</w:t>
      </w:r>
      <w:r>
        <w:rPr>
          <w:rFonts w:ascii="Arial" w:hAnsi="Arial" w:cs="Arial"/>
          <w:b/>
          <w:u w:val="single"/>
        </w:rPr>
        <w:t xml:space="preserve"> Exhibitor Agreement with your company name</w:t>
      </w:r>
      <w:r w:rsidR="00755900">
        <w:rPr>
          <w:rFonts w:ascii="Arial" w:hAnsi="Arial" w:cs="Arial"/>
          <w:b/>
          <w:u w:val="single"/>
        </w:rPr>
        <w:t xml:space="preserve">, </w:t>
      </w:r>
      <w:r>
        <w:rPr>
          <w:rFonts w:ascii="Arial" w:hAnsi="Arial" w:cs="Arial"/>
          <w:b/>
          <w:u w:val="single"/>
        </w:rPr>
        <w:t>exhibitor fee</w:t>
      </w:r>
      <w:r w:rsidR="00755900">
        <w:rPr>
          <w:rFonts w:ascii="Arial" w:hAnsi="Arial" w:cs="Arial"/>
          <w:b/>
          <w:u w:val="single"/>
        </w:rPr>
        <w:t xml:space="preserve">, and </w:t>
      </w:r>
    </w:p>
    <w:p w14:paraId="29A80B96" w14:textId="77777777" w:rsidR="00460079" w:rsidRDefault="00460079" w:rsidP="00316C23">
      <w:pPr>
        <w:widowControl/>
        <w:tabs>
          <w:tab w:val="left" w:pos="9000"/>
        </w:tabs>
        <w:ind w:left="90"/>
        <w:rPr>
          <w:rFonts w:ascii="Arial" w:hAnsi="Arial" w:cs="Arial"/>
          <w:b/>
          <w:u w:val="single"/>
        </w:rPr>
      </w:pPr>
      <w:r>
        <w:rPr>
          <w:rFonts w:ascii="Arial" w:hAnsi="Arial" w:cs="Arial"/>
          <w:b/>
          <w:u w:val="single"/>
        </w:rPr>
        <w:t>authorized representative’s name, contact information, and signature to:</w:t>
      </w:r>
    </w:p>
    <w:p w14:paraId="2ED13DD4" w14:textId="77777777" w:rsidR="00316C23" w:rsidRDefault="00316C23">
      <w:pPr>
        <w:widowControl/>
        <w:tabs>
          <w:tab w:val="left" w:pos="9000"/>
        </w:tabs>
        <w:ind w:left="1440"/>
        <w:rPr>
          <w:rFonts w:ascii="Arial" w:hAnsi="Arial" w:cs="Arial"/>
        </w:rPr>
      </w:pPr>
    </w:p>
    <w:p w14:paraId="2C3DBAAB" w14:textId="77777777" w:rsidR="007D6275" w:rsidRDefault="007D6275">
      <w:pPr>
        <w:widowControl/>
        <w:tabs>
          <w:tab w:val="left" w:pos="9000"/>
        </w:tabs>
        <w:ind w:left="1440"/>
        <w:rPr>
          <w:rFonts w:ascii="Arial" w:hAnsi="Arial" w:cs="Arial"/>
        </w:rPr>
      </w:pPr>
      <w:r>
        <w:rPr>
          <w:rFonts w:ascii="Arial" w:hAnsi="Arial" w:cs="Arial"/>
        </w:rPr>
        <w:t>UCSF Office of CME</w:t>
      </w:r>
    </w:p>
    <w:p w14:paraId="572F04FE" w14:textId="6E6ED0B2" w:rsidR="00D505B4" w:rsidRDefault="00D505B4">
      <w:pPr>
        <w:widowControl/>
        <w:tabs>
          <w:tab w:val="left" w:pos="9000"/>
        </w:tabs>
        <w:ind w:left="1440"/>
        <w:rPr>
          <w:rFonts w:ascii="Arial" w:hAnsi="Arial" w:cs="Arial"/>
        </w:rPr>
      </w:pPr>
      <w:r>
        <w:rPr>
          <w:rFonts w:ascii="Arial" w:hAnsi="Arial" w:cs="Arial"/>
        </w:rPr>
        <w:t xml:space="preserve">Attn: </w:t>
      </w:r>
      <w:r w:rsidR="00520B54">
        <w:rPr>
          <w:rFonts w:ascii="Arial" w:hAnsi="Arial" w:cs="Arial"/>
        </w:rPr>
        <w:t>Registration Office</w:t>
      </w:r>
    </w:p>
    <w:p w14:paraId="308F1731" w14:textId="495960CB" w:rsidR="00460079" w:rsidRDefault="002068BC">
      <w:pPr>
        <w:widowControl/>
        <w:tabs>
          <w:tab w:val="left" w:pos="9000"/>
        </w:tabs>
        <w:ind w:left="1440"/>
        <w:rPr>
          <w:rFonts w:ascii="Arial" w:hAnsi="Arial" w:cs="Arial"/>
        </w:rPr>
      </w:pPr>
      <w:r>
        <w:rPr>
          <w:rFonts w:ascii="Arial" w:hAnsi="Arial" w:cs="Arial"/>
        </w:rPr>
        <w:t>490 Illinois Street, Floor 8</w:t>
      </w:r>
    </w:p>
    <w:p w14:paraId="04E32E81" w14:textId="265D7E0A" w:rsidR="002068BC" w:rsidRDefault="002068BC">
      <w:pPr>
        <w:widowControl/>
        <w:tabs>
          <w:tab w:val="left" w:pos="9000"/>
        </w:tabs>
        <w:ind w:left="1440"/>
        <w:rPr>
          <w:rFonts w:ascii="Arial" w:hAnsi="Arial" w:cs="Arial"/>
        </w:rPr>
      </w:pPr>
      <w:r>
        <w:rPr>
          <w:rFonts w:ascii="Arial" w:hAnsi="Arial" w:cs="Arial"/>
        </w:rPr>
        <w:t>San Francisco, CA  94143</w:t>
      </w:r>
    </w:p>
    <w:p w14:paraId="7C79848B" w14:textId="77777777" w:rsidR="00460079" w:rsidRDefault="00460079">
      <w:pPr>
        <w:widowControl/>
        <w:tabs>
          <w:tab w:val="left" w:pos="9000"/>
        </w:tabs>
        <w:ind w:left="1440"/>
        <w:rPr>
          <w:rFonts w:ascii="Arial" w:hAnsi="Arial" w:cs="Arial"/>
        </w:rPr>
      </w:pPr>
    </w:p>
    <w:p w14:paraId="5CDECF37" w14:textId="6050BCE5" w:rsidR="00460079" w:rsidRDefault="00460079">
      <w:pPr>
        <w:widowControl/>
        <w:tabs>
          <w:tab w:val="left" w:pos="9000"/>
        </w:tabs>
        <w:ind w:left="1440"/>
        <w:rPr>
          <w:rFonts w:ascii="Arial" w:hAnsi="Arial" w:cs="Arial"/>
        </w:rPr>
      </w:pPr>
      <w:r>
        <w:rPr>
          <w:rFonts w:ascii="Arial" w:hAnsi="Arial" w:cs="Arial"/>
        </w:rPr>
        <w:t>Phone:</w:t>
      </w:r>
      <w:r w:rsidR="00520B54">
        <w:rPr>
          <w:rFonts w:ascii="Arial" w:hAnsi="Arial" w:cs="Arial"/>
        </w:rPr>
        <w:t xml:space="preserve"> 415-476-6125</w:t>
      </w:r>
      <w:r w:rsidR="0043080E">
        <w:rPr>
          <w:rFonts w:ascii="Arial" w:hAnsi="Arial" w:cs="Arial"/>
          <w:sz w:val="20"/>
        </w:rPr>
        <w:tab/>
      </w:r>
      <w:r w:rsidR="0043080E">
        <w:rPr>
          <w:rFonts w:ascii="Arial" w:hAnsi="Arial" w:cs="Arial"/>
          <w:sz w:val="20"/>
        </w:rPr>
        <w:tab/>
      </w:r>
    </w:p>
    <w:p w14:paraId="6AC06198" w14:textId="77777777" w:rsidR="00460079" w:rsidRDefault="00460079">
      <w:pPr>
        <w:widowControl/>
        <w:tabs>
          <w:tab w:val="left" w:pos="9000"/>
        </w:tabs>
        <w:ind w:left="1440"/>
        <w:rPr>
          <w:rFonts w:ascii="Arial" w:hAnsi="Arial" w:cs="Arial"/>
        </w:rPr>
      </w:pPr>
      <w:r>
        <w:rPr>
          <w:rFonts w:ascii="Arial" w:hAnsi="Arial" w:cs="Arial"/>
        </w:rPr>
        <w:t xml:space="preserve">Fax: </w:t>
      </w:r>
      <w:r w:rsidR="007D6275">
        <w:rPr>
          <w:rFonts w:ascii="Arial" w:hAnsi="Arial" w:cs="Arial"/>
        </w:rPr>
        <w:t>415.476.0318</w:t>
      </w:r>
    </w:p>
    <w:p w14:paraId="716D04A5" w14:textId="07B4E0C5" w:rsidR="007601D4" w:rsidRDefault="00316C23">
      <w:pPr>
        <w:widowControl/>
        <w:tabs>
          <w:tab w:val="left" w:pos="9000"/>
        </w:tabs>
        <w:ind w:left="1440"/>
        <w:rPr>
          <w:rFonts w:ascii="Arial" w:hAnsi="Arial" w:cs="Arial"/>
        </w:rPr>
      </w:pPr>
      <w:r>
        <w:rPr>
          <w:rFonts w:ascii="Arial" w:hAnsi="Arial" w:cs="Arial"/>
        </w:rPr>
        <w:t xml:space="preserve">Email: </w:t>
      </w:r>
      <w:r w:rsidR="00520B54">
        <w:rPr>
          <w:rFonts w:ascii="Arial" w:hAnsi="Arial" w:cs="Arial"/>
        </w:rPr>
        <w:t>jane.brooks@ucsf.edu</w:t>
      </w:r>
    </w:p>
    <w:p w14:paraId="7E581484" w14:textId="77777777" w:rsidR="00DF5B9B" w:rsidRDefault="00DF5B9B">
      <w:pPr>
        <w:widowControl/>
        <w:tabs>
          <w:tab w:val="left" w:pos="9000"/>
        </w:tabs>
        <w:ind w:left="1440"/>
        <w:rPr>
          <w:rFonts w:ascii="Arial" w:hAnsi="Arial" w:cs="Arial"/>
        </w:rPr>
      </w:pPr>
    </w:p>
    <w:p w14:paraId="1417FF6C" w14:textId="77777777" w:rsidR="00DF5B9B" w:rsidRDefault="00316C23">
      <w:pPr>
        <w:widowControl/>
        <w:tabs>
          <w:tab w:val="left" w:pos="9000"/>
        </w:tabs>
        <w:ind w:left="1440"/>
        <w:rPr>
          <w:rFonts w:ascii="Arial" w:hAnsi="Arial" w:cs="Arial"/>
        </w:rPr>
      </w:pPr>
      <w:r>
        <w:rPr>
          <w:rFonts w:ascii="Arial" w:hAnsi="Arial" w:cs="Arial"/>
        </w:rPr>
        <w:tab/>
      </w:r>
    </w:p>
    <w:p w14:paraId="77AE8243" w14:textId="77777777" w:rsidR="00DF5B9B" w:rsidRDefault="00DF5B9B">
      <w:pPr>
        <w:widowControl/>
        <w:tabs>
          <w:tab w:val="left" w:pos="9000"/>
        </w:tabs>
        <w:ind w:left="1440"/>
        <w:rPr>
          <w:rFonts w:ascii="Arial" w:hAnsi="Arial" w:cs="Arial"/>
        </w:rPr>
      </w:pPr>
    </w:p>
    <w:p w14:paraId="7CC82EBC" w14:textId="77777777" w:rsidR="00DF5B9B" w:rsidRDefault="00DF5B9B">
      <w:pPr>
        <w:widowControl/>
        <w:tabs>
          <w:tab w:val="left" w:pos="9000"/>
        </w:tabs>
        <w:ind w:left="1440"/>
        <w:rPr>
          <w:rFonts w:ascii="Arial" w:hAnsi="Arial" w:cs="Arial"/>
        </w:rPr>
      </w:pPr>
    </w:p>
    <w:p w14:paraId="26B5DFCE" w14:textId="77777777" w:rsidR="00DF5B9B" w:rsidRDefault="00DF5B9B">
      <w:pPr>
        <w:widowControl/>
        <w:tabs>
          <w:tab w:val="left" w:pos="9000"/>
        </w:tabs>
        <w:ind w:left="1440"/>
        <w:rPr>
          <w:rFonts w:ascii="Arial" w:hAnsi="Arial" w:cs="Arial"/>
        </w:rPr>
      </w:pPr>
    </w:p>
    <w:sectPr w:rsidR="00DF5B9B" w:rsidSect="00CA09A2">
      <w:headerReference w:type="default" r:id="rId8"/>
      <w:footerReference w:type="even" r:id="rId9"/>
      <w:footerReference w:type="default" r:id="rId10"/>
      <w:pgSz w:w="12240" w:h="15840"/>
      <w:pgMar w:top="180" w:right="13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6122" w14:textId="77777777" w:rsidR="00F56AC6" w:rsidRDefault="00F56AC6">
      <w:r>
        <w:separator/>
      </w:r>
    </w:p>
  </w:endnote>
  <w:endnote w:type="continuationSeparator" w:id="0">
    <w:p w14:paraId="1C957993" w14:textId="77777777" w:rsidR="00F56AC6" w:rsidRDefault="00F5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3460"/>
      <w:gridCol w:w="3466"/>
      <w:gridCol w:w="3460"/>
    </w:tblGrid>
    <w:tr w:rsidR="007449F9" w14:paraId="7510C1C6" w14:textId="77777777">
      <w:tc>
        <w:tcPr>
          <w:tcW w:w="3672" w:type="dxa"/>
        </w:tcPr>
        <w:p w14:paraId="74D1471C" w14:textId="77777777" w:rsidR="007449F9" w:rsidRDefault="007449F9" w:rsidP="00316C23">
          <w:pPr>
            <w:pStyle w:val="Footer"/>
            <w:widowControl/>
            <w:rPr>
              <w:rFonts w:ascii="Arial" w:hAnsi="Arial" w:cs="Arial"/>
              <w:iCs/>
              <w:sz w:val="18"/>
            </w:rPr>
          </w:pPr>
        </w:p>
      </w:tc>
      <w:tc>
        <w:tcPr>
          <w:tcW w:w="3672" w:type="dxa"/>
        </w:tcPr>
        <w:p w14:paraId="1BA1FCED" w14:textId="77777777" w:rsidR="007449F9" w:rsidRDefault="007449F9">
          <w:pPr>
            <w:pStyle w:val="Footer"/>
            <w:widowControl/>
            <w:jc w:val="center"/>
            <w:rPr>
              <w:rFonts w:ascii="Arial" w:hAnsi="Arial" w:cs="Arial"/>
              <w:i/>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072A1">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C072A1">
            <w:rPr>
              <w:rStyle w:val="PageNumber"/>
              <w:rFonts w:ascii="Arial" w:hAnsi="Arial" w:cs="Arial"/>
              <w:noProof/>
              <w:sz w:val="18"/>
            </w:rPr>
            <w:t>2</w:t>
          </w:r>
          <w:r>
            <w:rPr>
              <w:rStyle w:val="PageNumber"/>
              <w:rFonts w:ascii="Arial" w:hAnsi="Arial" w:cs="Arial"/>
              <w:sz w:val="18"/>
            </w:rPr>
            <w:fldChar w:fldCharType="end"/>
          </w:r>
        </w:p>
      </w:tc>
      <w:tc>
        <w:tcPr>
          <w:tcW w:w="3672" w:type="dxa"/>
        </w:tcPr>
        <w:p w14:paraId="3070DE66" w14:textId="77777777" w:rsidR="007449F9" w:rsidRDefault="007449F9" w:rsidP="00316C23">
          <w:pPr>
            <w:pStyle w:val="Footer"/>
            <w:widowControl/>
            <w:jc w:val="right"/>
            <w:rPr>
              <w:rFonts w:ascii="Arial" w:hAnsi="Arial" w:cs="Arial"/>
              <w:iCs/>
              <w:sz w:val="18"/>
            </w:rPr>
          </w:pPr>
        </w:p>
      </w:tc>
    </w:tr>
  </w:tbl>
  <w:p w14:paraId="1EE6B727" w14:textId="77777777" w:rsidR="007449F9" w:rsidRDefault="0074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2CAE" w14:textId="77777777" w:rsidR="007449F9" w:rsidRDefault="007449F9">
    <w:pPr>
      <w:pStyle w:val="Footer"/>
      <w:widowControl/>
      <w:jc w:val="center"/>
      <w:rPr>
        <w:rFonts w:ascii="Arial" w:hAnsi="Arial"/>
        <w:b/>
        <w:i/>
        <w:sz w:val="20"/>
      </w:rPr>
    </w:pPr>
    <w:proofErr w:type="gramStart"/>
    <w:r>
      <w:rPr>
        <w:rFonts w:ascii="Arial" w:hAnsi="Arial"/>
        <w:b/>
        <w:i/>
        <w:sz w:val="20"/>
      </w:rPr>
      <w:t>Continued on</w:t>
    </w:r>
    <w:proofErr w:type="gramEnd"/>
    <w:r>
      <w:rPr>
        <w:rFonts w:ascii="Arial" w:hAnsi="Arial"/>
        <w:b/>
        <w:i/>
        <w:sz w:val="20"/>
      </w:rPr>
      <w:t xml:space="preserve"> next page</w:t>
    </w:r>
  </w:p>
  <w:tbl>
    <w:tblPr>
      <w:tblW w:w="0" w:type="auto"/>
      <w:tblLook w:val="0000" w:firstRow="0" w:lastRow="0" w:firstColumn="0" w:lastColumn="0" w:noHBand="0" w:noVBand="0"/>
    </w:tblPr>
    <w:tblGrid>
      <w:gridCol w:w="3559"/>
      <w:gridCol w:w="3388"/>
      <w:gridCol w:w="3439"/>
    </w:tblGrid>
    <w:tr w:rsidR="007449F9" w14:paraId="2F646A67" w14:textId="77777777">
      <w:trPr>
        <w:trHeight w:val="135"/>
      </w:trPr>
      <w:tc>
        <w:tcPr>
          <w:tcW w:w="3672" w:type="dxa"/>
        </w:tcPr>
        <w:p w14:paraId="7392F27D" w14:textId="3E30054B" w:rsidR="007449F9" w:rsidRDefault="007449F9" w:rsidP="005E0576">
          <w:pPr>
            <w:pStyle w:val="Footer"/>
            <w:widowControl/>
            <w:rPr>
              <w:rFonts w:ascii="Arial" w:hAnsi="Arial" w:cs="Arial"/>
              <w:iCs/>
              <w:sz w:val="18"/>
            </w:rPr>
          </w:pPr>
          <w:r>
            <w:rPr>
              <w:rFonts w:ascii="Arial" w:hAnsi="Arial" w:cs="Arial"/>
              <w:iCs/>
              <w:sz w:val="18"/>
            </w:rPr>
            <w:t>ExhibitorAgreement</w:t>
          </w:r>
          <w:r w:rsidR="00316C23">
            <w:rPr>
              <w:rFonts w:ascii="Arial" w:hAnsi="Arial" w:cs="Arial"/>
              <w:iCs/>
              <w:sz w:val="18"/>
            </w:rPr>
            <w:t>.v20</w:t>
          </w:r>
          <w:r w:rsidR="006D096A">
            <w:rPr>
              <w:rFonts w:ascii="Arial" w:hAnsi="Arial" w:cs="Arial"/>
              <w:iCs/>
              <w:sz w:val="18"/>
            </w:rPr>
            <w:t>21</w:t>
          </w:r>
        </w:p>
      </w:tc>
      <w:tc>
        <w:tcPr>
          <w:tcW w:w="3672" w:type="dxa"/>
        </w:tcPr>
        <w:p w14:paraId="676D9919" w14:textId="77777777" w:rsidR="007449F9" w:rsidRDefault="007449F9">
          <w:pPr>
            <w:pStyle w:val="Footer"/>
            <w:widowControl/>
            <w:jc w:val="center"/>
            <w:rPr>
              <w:rFonts w:ascii="Arial" w:hAnsi="Arial" w:cs="Arial"/>
              <w:i/>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072A1">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C072A1">
            <w:rPr>
              <w:rStyle w:val="PageNumber"/>
              <w:rFonts w:ascii="Arial" w:hAnsi="Arial" w:cs="Arial"/>
              <w:noProof/>
              <w:sz w:val="18"/>
            </w:rPr>
            <w:t>2</w:t>
          </w:r>
          <w:r>
            <w:rPr>
              <w:rStyle w:val="PageNumber"/>
              <w:rFonts w:ascii="Arial" w:hAnsi="Arial" w:cs="Arial"/>
              <w:sz w:val="18"/>
            </w:rPr>
            <w:fldChar w:fldCharType="end"/>
          </w:r>
        </w:p>
      </w:tc>
      <w:tc>
        <w:tcPr>
          <w:tcW w:w="3672" w:type="dxa"/>
        </w:tcPr>
        <w:p w14:paraId="72973F4D" w14:textId="005D1883" w:rsidR="007449F9" w:rsidRDefault="007449F9" w:rsidP="005E0576">
          <w:pPr>
            <w:pStyle w:val="Footer"/>
            <w:widowControl/>
            <w:jc w:val="right"/>
            <w:rPr>
              <w:rFonts w:ascii="Arial" w:hAnsi="Arial" w:cs="Arial"/>
              <w:iCs/>
              <w:sz w:val="18"/>
            </w:rPr>
          </w:pPr>
          <w:r>
            <w:rPr>
              <w:rFonts w:ascii="Arial" w:hAnsi="Arial" w:cs="Arial"/>
              <w:iCs/>
              <w:sz w:val="18"/>
            </w:rPr>
            <w:t xml:space="preserve">Created on </w:t>
          </w:r>
          <w:r w:rsidR="006D096A">
            <w:rPr>
              <w:rFonts w:ascii="Arial" w:hAnsi="Arial" w:cs="Arial"/>
              <w:iCs/>
              <w:sz w:val="18"/>
            </w:rPr>
            <w:t>7/1/2021</w:t>
          </w:r>
        </w:p>
      </w:tc>
    </w:tr>
  </w:tbl>
  <w:p w14:paraId="3A52CDF5" w14:textId="77777777" w:rsidR="007449F9" w:rsidRDefault="007449F9">
    <w:pPr>
      <w:pStyle w:val="Footer"/>
      <w:widowControl/>
      <w:jc w:val="cen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72F7" w14:textId="77777777" w:rsidR="00F56AC6" w:rsidRDefault="00F56AC6">
      <w:r>
        <w:separator/>
      </w:r>
    </w:p>
  </w:footnote>
  <w:footnote w:type="continuationSeparator" w:id="0">
    <w:p w14:paraId="042D7CDE" w14:textId="77777777" w:rsidR="00F56AC6" w:rsidRDefault="00F5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836"/>
      <w:gridCol w:w="2240"/>
      <w:gridCol w:w="4310"/>
    </w:tblGrid>
    <w:tr w:rsidR="00E47615" w14:paraId="61F9E139" w14:textId="77777777" w:rsidTr="00E47615">
      <w:trPr>
        <w:cantSplit/>
      </w:trPr>
      <w:tc>
        <w:tcPr>
          <w:tcW w:w="3832" w:type="dxa"/>
          <w:vMerge w:val="restart"/>
          <w:hideMark/>
        </w:tcPr>
        <w:p w14:paraId="1986A65C" w14:textId="77777777" w:rsidR="00E47615" w:rsidRDefault="00594B48">
          <w:pPr>
            <w:pStyle w:val="Header"/>
            <w:tabs>
              <w:tab w:val="left" w:pos="1440"/>
            </w:tabs>
          </w:pPr>
          <w:r>
            <w:rPr>
              <w:noProof/>
            </w:rPr>
            <w:pict w14:anchorId="70A88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31.5pt;visibility:visible">
                <v:imagedata r:id="rId1" o:title=""/>
              </v:shape>
            </w:pict>
          </w:r>
        </w:p>
      </w:tc>
      <w:tc>
        <w:tcPr>
          <w:tcW w:w="2306" w:type="dxa"/>
          <w:vAlign w:val="center"/>
        </w:tcPr>
        <w:p w14:paraId="5DA8E678" w14:textId="77777777" w:rsidR="00E47615" w:rsidRDefault="00E47615">
          <w:pPr>
            <w:pStyle w:val="Header"/>
            <w:tabs>
              <w:tab w:val="left" w:pos="1440"/>
            </w:tabs>
            <w:jc w:val="right"/>
          </w:pPr>
        </w:p>
      </w:tc>
      <w:tc>
        <w:tcPr>
          <w:tcW w:w="4410" w:type="dxa"/>
          <w:hideMark/>
        </w:tcPr>
        <w:p w14:paraId="339E7BA3" w14:textId="1A402CA1" w:rsidR="00E47615" w:rsidRDefault="002068BC">
          <w:pPr>
            <w:pStyle w:val="Header"/>
            <w:tabs>
              <w:tab w:val="left" w:pos="1440"/>
            </w:tabs>
            <w:jc w:val="right"/>
          </w:pPr>
          <w:r>
            <w:rPr>
              <w:rFonts w:ascii="Arial" w:hAnsi="Arial"/>
              <w:sz w:val="18"/>
            </w:rPr>
            <w:t xml:space="preserve">490 Illinois Street, </w:t>
          </w:r>
          <w:proofErr w:type="spellStart"/>
          <w:r>
            <w:rPr>
              <w:rFonts w:ascii="Arial" w:hAnsi="Arial"/>
              <w:sz w:val="18"/>
            </w:rPr>
            <w:t>Flr</w:t>
          </w:r>
          <w:proofErr w:type="spellEnd"/>
          <w:r>
            <w:rPr>
              <w:rFonts w:ascii="Arial" w:hAnsi="Arial"/>
              <w:sz w:val="18"/>
            </w:rPr>
            <w:t xml:space="preserve"> 8</w:t>
          </w:r>
        </w:p>
      </w:tc>
    </w:tr>
    <w:tr w:rsidR="00E47615" w14:paraId="157BF18D" w14:textId="77777777" w:rsidTr="00E47615">
      <w:trPr>
        <w:cantSplit/>
      </w:trPr>
      <w:tc>
        <w:tcPr>
          <w:tcW w:w="0" w:type="auto"/>
          <w:vMerge/>
          <w:vAlign w:val="center"/>
          <w:hideMark/>
        </w:tcPr>
        <w:p w14:paraId="4A422CB6" w14:textId="77777777" w:rsidR="00E47615" w:rsidRDefault="00E47615">
          <w:pPr>
            <w:rPr>
              <w:rFonts w:ascii="Times" w:hAnsi="Times" w:cs="Times"/>
              <w:sz w:val="24"/>
              <w:szCs w:val="24"/>
            </w:rPr>
          </w:pPr>
        </w:p>
      </w:tc>
      <w:tc>
        <w:tcPr>
          <w:tcW w:w="2306" w:type="dxa"/>
          <w:vAlign w:val="center"/>
        </w:tcPr>
        <w:p w14:paraId="67BA1642" w14:textId="77777777" w:rsidR="00E47615" w:rsidRDefault="00E47615">
          <w:pPr>
            <w:pStyle w:val="Header"/>
            <w:tabs>
              <w:tab w:val="left" w:pos="1440"/>
            </w:tabs>
            <w:jc w:val="right"/>
          </w:pPr>
        </w:p>
      </w:tc>
      <w:tc>
        <w:tcPr>
          <w:tcW w:w="4410" w:type="dxa"/>
          <w:hideMark/>
        </w:tcPr>
        <w:p w14:paraId="68F4E181" w14:textId="3F9EB351" w:rsidR="00E47615" w:rsidRDefault="00E47615" w:rsidP="00C072A1">
          <w:pPr>
            <w:pStyle w:val="Header"/>
            <w:tabs>
              <w:tab w:val="left" w:pos="1440"/>
            </w:tabs>
            <w:jc w:val="right"/>
          </w:pPr>
          <w:r>
            <w:rPr>
              <w:rFonts w:ascii="Arial" w:hAnsi="Arial"/>
              <w:sz w:val="18"/>
            </w:rPr>
            <w:t xml:space="preserve">San Francisco, CA  </w:t>
          </w:r>
          <w:r w:rsidR="00C072A1">
            <w:rPr>
              <w:rFonts w:ascii="Arial" w:hAnsi="Arial"/>
              <w:sz w:val="18"/>
            </w:rPr>
            <w:t>941</w:t>
          </w:r>
          <w:r w:rsidR="002068BC">
            <w:rPr>
              <w:rFonts w:ascii="Arial" w:hAnsi="Arial"/>
              <w:sz w:val="18"/>
            </w:rPr>
            <w:t>43</w:t>
          </w:r>
        </w:p>
      </w:tc>
    </w:tr>
    <w:tr w:rsidR="00E47615" w14:paraId="3BD6C76F" w14:textId="77777777" w:rsidTr="00E47615">
      <w:trPr>
        <w:cantSplit/>
      </w:trPr>
      <w:tc>
        <w:tcPr>
          <w:tcW w:w="0" w:type="auto"/>
          <w:vMerge/>
          <w:vAlign w:val="center"/>
          <w:hideMark/>
        </w:tcPr>
        <w:p w14:paraId="4EEE5FF9" w14:textId="77777777" w:rsidR="00E47615" w:rsidRDefault="00E47615">
          <w:pPr>
            <w:rPr>
              <w:rFonts w:ascii="Times" w:hAnsi="Times" w:cs="Times"/>
              <w:sz w:val="24"/>
              <w:szCs w:val="24"/>
            </w:rPr>
          </w:pPr>
        </w:p>
      </w:tc>
      <w:tc>
        <w:tcPr>
          <w:tcW w:w="2306" w:type="dxa"/>
          <w:vAlign w:val="center"/>
        </w:tcPr>
        <w:p w14:paraId="29E4C4AD" w14:textId="77777777" w:rsidR="00E47615" w:rsidRDefault="00E47615">
          <w:pPr>
            <w:pStyle w:val="Header"/>
            <w:tabs>
              <w:tab w:val="left" w:pos="1440"/>
            </w:tabs>
            <w:jc w:val="right"/>
          </w:pPr>
        </w:p>
      </w:tc>
      <w:tc>
        <w:tcPr>
          <w:tcW w:w="4410" w:type="dxa"/>
          <w:hideMark/>
        </w:tcPr>
        <w:p w14:paraId="4859E5EE" w14:textId="219A31F1" w:rsidR="00E47615" w:rsidRDefault="002068BC">
          <w:pPr>
            <w:pStyle w:val="Header"/>
            <w:tabs>
              <w:tab w:val="left" w:pos="1440"/>
            </w:tabs>
            <w:jc w:val="right"/>
          </w:pPr>
          <w:r>
            <w:rPr>
              <w:rFonts w:ascii="Arial" w:hAnsi="Arial"/>
              <w:sz w:val="18"/>
            </w:rPr>
            <w:t>T.</w:t>
          </w:r>
          <w:r w:rsidR="00E47615">
            <w:rPr>
              <w:rFonts w:ascii="Arial" w:hAnsi="Arial"/>
              <w:sz w:val="18"/>
            </w:rPr>
            <w:t xml:space="preserve"> 415</w:t>
          </w:r>
          <w:r>
            <w:rPr>
              <w:rFonts w:ascii="Arial" w:hAnsi="Arial"/>
              <w:sz w:val="18"/>
            </w:rPr>
            <w:t>-</w:t>
          </w:r>
          <w:r w:rsidR="00E47615">
            <w:rPr>
              <w:rFonts w:ascii="Arial" w:hAnsi="Arial"/>
              <w:sz w:val="18"/>
            </w:rPr>
            <w:t>476</w:t>
          </w:r>
          <w:r>
            <w:rPr>
              <w:rFonts w:ascii="Arial" w:hAnsi="Arial"/>
              <w:sz w:val="18"/>
            </w:rPr>
            <w:t>-</w:t>
          </w:r>
          <w:r w:rsidR="00E47615">
            <w:rPr>
              <w:rFonts w:ascii="Arial" w:hAnsi="Arial"/>
              <w:sz w:val="18"/>
            </w:rPr>
            <w:t>4251</w:t>
          </w:r>
        </w:p>
      </w:tc>
    </w:tr>
    <w:tr w:rsidR="00E47615" w14:paraId="29BBE4DC" w14:textId="77777777" w:rsidTr="00E47615">
      <w:tc>
        <w:tcPr>
          <w:tcW w:w="3832" w:type="dxa"/>
          <w:hideMark/>
        </w:tcPr>
        <w:p w14:paraId="39ADBD59" w14:textId="15A38483" w:rsidR="00E47615" w:rsidRDefault="00E47615">
          <w:pPr>
            <w:pStyle w:val="Header"/>
            <w:tabs>
              <w:tab w:val="left" w:pos="1440"/>
            </w:tabs>
            <w:jc w:val="right"/>
            <w:rPr>
              <w:rFonts w:ascii="Arial" w:hAnsi="Arial" w:cs="Arial"/>
              <w:sz w:val="20"/>
            </w:rPr>
          </w:pPr>
        </w:p>
      </w:tc>
      <w:tc>
        <w:tcPr>
          <w:tcW w:w="2306" w:type="dxa"/>
          <w:vAlign w:val="center"/>
        </w:tcPr>
        <w:p w14:paraId="5945D8DF" w14:textId="77777777" w:rsidR="00E47615" w:rsidRDefault="00E47615">
          <w:pPr>
            <w:pStyle w:val="Header"/>
            <w:tabs>
              <w:tab w:val="left" w:pos="1440"/>
            </w:tabs>
            <w:jc w:val="right"/>
          </w:pPr>
        </w:p>
      </w:tc>
      <w:tc>
        <w:tcPr>
          <w:tcW w:w="4410" w:type="dxa"/>
          <w:hideMark/>
        </w:tcPr>
        <w:p w14:paraId="3D01AD03" w14:textId="3D1F45B2" w:rsidR="00E47615" w:rsidRDefault="00E47615">
          <w:pPr>
            <w:pStyle w:val="Header"/>
            <w:tabs>
              <w:tab w:val="left" w:pos="1440"/>
            </w:tabs>
            <w:jc w:val="right"/>
            <w:rPr>
              <w:rFonts w:ascii="Arial" w:hAnsi="Arial"/>
              <w:sz w:val="18"/>
            </w:rPr>
          </w:pPr>
          <w:r>
            <w:rPr>
              <w:rFonts w:ascii="Arial" w:hAnsi="Arial"/>
              <w:sz w:val="18"/>
            </w:rPr>
            <w:t>F</w:t>
          </w:r>
          <w:r w:rsidR="002068BC">
            <w:rPr>
              <w:rFonts w:ascii="Arial" w:hAnsi="Arial"/>
              <w:sz w:val="18"/>
            </w:rPr>
            <w:t>.</w:t>
          </w:r>
          <w:r>
            <w:rPr>
              <w:rFonts w:ascii="Arial" w:hAnsi="Arial"/>
              <w:sz w:val="18"/>
            </w:rPr>
            <w:t xml:space="preserve"> 415</w:t>
          </w:r>
          <w:r w:rsidR="002068BC">
            <w:rPr>
              <w:rFonts w:ascii="Arial" w:hAnsi="Arial"/>
              <w:sz w:val="18"/>
            </w:rPr>
            <w:t>-</w:t>
          </w:r>
          <w:r>
            <w:rPr>
              <w:rFonts w:ascii="Arial" w:hAnsi="Arial"/>
              <w:sz w:val="18"/>
            </w:rPr>
            <w:t>476-0318</w:t>
          </w:r>
        </w:p>
        <w:p w14:paraId="73C188AA" w14:textId="162FD180" w:rsidR="002068BC" w:rsidRDefault="002068BC">
          <w:pPr>
            <w:pStyle w:val="Header"/>
            <w:tabs>
              <w:tab w:val="left" w:pos="1440"/>
            </w:tabs>
            <w:jc w:val="right"/>
            <w:rPr>
              <w:rFonts w:ascii="Arial" w:hAnsi="Arial"/>
              <w:sz w:val="18"/>
            </w:rPr>
          </w:pPr>
          <w:r>
            <w:rPr>
              <w:rFonts w:ascii="Arial" w:hAnsi="Arial"/>
              <w:sz w:val="18"/>
            </w:rPr>
            <w:t>cme.ucsf.edu</w:t>
          </w:r>
        </w:p>
        <w:p w14:paraId="679DBF2C" w14:textId="00399B26" w:rsidR="002068BC" w:rsidRDefault="002068BC" w:rsidP="002068BC">
          <w:pPr>
            <w:pStyle w:val="Header"/>
            <w:tabs>
              <w:tab w:val="left" w:pos="1440"/>
            </w:tabs>
            <w:jc w:val="center"/>
          </w:pPr>
        </w:p>
      </w:tc>
    </w:tr>
  </w:tbl>
  <w:p w14:paraId="284798A6" w14:textId="77777777" w:rsidR="007449F9" w:rsidRDefault="007449F9" w:rsidP="00206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44AD"/>
    <w:multiLevelType w:val="hybridMultilevel"/>
    <w:tmpl w:val="3AC4F056"/>
    <w:lvl w:ilvl="0" w:tplc="7F6CDB64">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40AF2A93"/>
    <w:multiLevelType w:val="hybridMultilevel"/>
    <w:tmpl w:val="F1307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72D23"/>
    <w:multiLevelType w:val="hybridMultilevel"/>
    <w:tmpl w:val="ABD0F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35F"/>
    <w:rsid w:val="00026714"/>
    <w:rsid w:val="00036FB0"/>
    <w:rsid w:val="000620B2"/>
    <w:rsid w:val="000A7BDA"/>
    <w:rsid w:val="00186AA0"/>
    <w:rsid w:val="001D7044"/>
    <w:rsid w:val="002068BC"/>
    <w:rsid w:val="00235AC2"/>
    <w:rsid w:val="0024444A"/>
    <w:rsid w:val="002661A0"/>
    <w:rsid w:val="002B16CE"/>
    <w:rsid w:val="002D729B"/>
    <w:rsid w:val="0031610E"/>
    <w:rsid w:val="00316C23"/>
    <w:rsid w:val="00361C53"/>
    <w:rsid w:val="00385F7B"/>
    <w:rsid w:val="003B7816"/>
    <w:rsid w:val="003D636F"/>
    <w:rsid w:val="003E1C43"/>
    <w:rsid w:val="004147DE"/>
    <w:rsid w:val="0043080E"/>
    <w:rsid w:val="00460079"/>
    <w:rsid w:val="00497E9A"/>
    <w:rsid w:val="004D44EE"/>
    <w:rsid w:val="00520B54"/>
    <w:rsid w:val="00521405"/>
    <w:rsid w:val="00534B23"/>
    <w:rsid w:val="00594B48"/>
    <w:rsid w:val="005E0576"/>
    <w:rsid w:val="00611F5B"/>
    <w:rsid w:val="00617239"/>
    <w:rsid w:val="006214B5"/>
    <w:rsid w:val="00641434"/>
    <w:rsid w:val="006B7D4E"/>
    <w:rsid w:val="006C7700"/>
    <w:rsid w:val="006D096A"/>
    <w:rsid w:val="006E5C36"/>
    <w:rsid w:val="00706964"/>
    <w:rsid w:val="007449F9"/>
    <w:rsid w:val="00747636"/>
    <w:rsid w:val="00755900"/>
    <w:rsid w:val="007601D4"/>
    <w:rsid w:val="00765FC9"/>
    <w:rsid w:val="00786344"/>
    <w:rsid w:val="007D6275"/>
    <w:rsid w:val="007D7242"/>
    <w:rsid w:val="007E2BCF"/>
    <w:rsid w:val="00804F7E"/>
    <w:rsid w:val="008336EE"/>
    <w:rsid w:val="00845ED8"/>
    <w:rsid w:val="00854DF4"/>
    <w:rsid w:val="00890150"/>
    <w:rsid w:val="00897D67"/>
    <w:rsid w:val="008A1899"/>
    <w:rsid w:val="008F0023"/>
    <w:rsid w:val="00990E48"/>
    <w:rsid w:val="00993190"/>
    <w:rsid w:val="009C2F9E"/>
    <w:rsid w:val="00A26541"/>
    <w:rsid w:val="00A37471"/>
    <w:rsid w:val="00B10671"/>
    <w:rsid w:val="00B63797"/>
    <w:rsid w:val="00C072A1"/>
    <w:rsid w:val="00C259C1"/>
    <w:rsid w:val="00C43FCE"/>
    <w:rsid w:val="00CA09A2"/>
    <w:rsid w:val="00CB14A8"/>
    <w:rsid w:val="00CE235F"/>
    <w:rsid w:val="00D46FA8"/>
    <w:rsid w:val="00D505B4"/>
    <w:rsid w:val="00D71C10"/>
    <w:rsid w:val="00DC237F"/>
    <w:rsid w:val="00DF1103"/>
    <w:rsid w:val="00DF5B9B"/>
    <w:rsid w:val="00E2342C"/>
    <w:rsid w:val="00E46F77"/>
    <w:rsid w:val="00E47615"/>
    <w:rsid w:val="00EB62B8"/>
    <w:rsid w:val="00ED77F3"/>
    <w:rsid w:val="00EE7B51"/>
    <w:rsid w:val="00F077B4"/>
    <w:rsid w:val="00F46D2E"/>
    <w:rsid w:val="00F56AC6"/>
    <w:rsid w:val="00F6287B"/>
    <w:rsid w:val="00F835FE"/>
    <w:rsid w:val="00F963FF"/>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B798518"/>
  <w15:chartTrackingRefBased/>
  <w15:docId w15:val="{60A1E8E7-E8AB-4922-A92D-4BB6007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ook Antiqua" w:hAnsi="Book Antiqua"/>
      <w:snapToGrid w:val="0"/>
      <w:color w:val="000000"/>
      <w:sz w:val="22"/>
    </w:rPr>
  </w:style>
  <w:style w:type="paragraph" w:styleId="Heading1">
    <w:name w:val="heading 1"/>
    <w:basedOn w:val="Normal"/>
    <w:next w:val="Normal"/>
    <w:qFormat/>
    <w:pPr>
      <w:keepNext/>
      <w:widowControl/>
      <w:pBdr>
        <w:top w:val="single" w:sz="4" w:space="1" w:color="auto"/>
        <w:left w:val="single" w:sz="4" w:space="1" w:color="auto"/>
        <w:bottom w:val="single" w:sz="4" w:space="1" w:color="auto"/>
        <w:right w:val="single" w:sz="4" w:space="1" w:color="auto"/>
      </w:pBdr>
      <w:jc w:val="center"/>
      <w:outlineLvl w:val="0"/>
    </w:pPr>
    <w:rPr>
      <w:rFonts w:ascii="Arial" w:hAnsi="Arial"/>
      <w:b/>
    </w:rPr>
  </w:style>
  <w:style w:type="paragraph" w:styleId="Heading2">
    <w:name w:val="heading 2"/>
    <w:basedOn w:val="Normal"/>
    <w:next w:val="Normal"/>
    <w:qFormat/>
    <w:pPr>
      <w:keepNext/>
      <w:widowControl/>
      <w:spacing w:before="119" w:after="119"/>
      <w:jc w:val="center"/>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pPr>
      <w:widowControl w:val="0"/>
    </w:pPr>
    <w:rPr>
      <w:rFonts w:ascii="Times" w:hAnsi="Times"/>
      <w:snapToGrid w:val="0"/>
      <w:color w:val="000000"/>
      <w:sz w:val="24"/>
    </w:rPr>
  </w:style>
  <w:style w:type="paragraph" w:styleId="Footer">
    <w:name w:val="footer"/>
    <w:basedOn w:val="normalstyle"/>
    <w:pPr>
      <w:tabs>
        <w:tab w:val="center" w:pos="4320"/>
        <w:tab w:val="right" w:pos="8640"/>
      </w:tabs>
    </w:pPr>
    <w:rPr>
      <w:rFonts w:ascii="Book Antiqua" w:hAnsi="Book Antiqua"/>
      <w:sz w:val="22"/>
    </w:rPr>
  </w:style>
  <w:style w:type="paragraph" w:styleId="Header">
    <w:name w:val="header"/>
    <w:basedOn w:val="normalstyle"/>
    <w:link w:val="HeaderChar"/>
    <w:pPr>
      <w:tabs>
        <w:tab w:val="center" w:pos="4320"/>
        <w:tab w:val="right" w:pos="8640"/>
      </w:tabs>
    </w:pPr>
    <w:rPr>
      <w:rFonts w:ascii="Book Antiqua" w:hAnsi="Book Antiqua"/>
      <w:sz w:val="22"/>
    </w:rPr>
  </w:style>
  <w:style w:type="paragraph" w:styleId="BodyText">
    <w:name w:val="Body Text"/>
    <w:basedOn w:val="Normal"/>
    <w:pPr>
      <w:keepLines/>
      <w:widowControl/>
      <w:pBdr>
        <w:top w:val="single" w:sz="4" w:space="1" w:color="auto"/>
        <w:left w:val="single" w:sz="4" w:space="1" w:color="auto"/>
        <w:bottom w:val="single" w:sz="4" w:space="1" w:color="auto"/>
        <w:right w:val="single" w:sz="4" w:space="1" w:color="auto"/>
      </w:pBdr>
      <w:tabs>
        <w:tab w:val="left" w:leader="underscore" w:pos="4680"/>
      </w:tabs>
    </w:pPr>
    <w:rPr>
      <w:rFonts w:ascii="Arial" w:hAnsi="Arial"/>
      <w:i/>
      <w:sz w:val="20"/>
    </w:r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7D6275"/>
    <w:rPr>
      <w:rFonts w:ascii="Tahoma" w:hAnsi="Tahoma" w:cs="Tahoma"/>
      <w:sz w:val="16"/>
      <w:szCs w:val="16"/>
    </w:rPr>
  </w:style>
  <w:style w:type="character" w:customStyle="1" w:styleId="HeaderChar">
    <w:name w:val="Header Char"/>
    <w:link w:val="Header"/>
    <w:rsid w:val="00E47615"/>
    <w:rPr>
      <w:rFonts w:ascii="Book Antiqua" w:hAnsi="Book Antiqua"/>
      <w:snapToGrid w:val="0"/>
      <w:color w:val="000000"/>
      <w:sz w:val="22"/>
    </w:rPr>
  </w:style>
  <w:style w:type="character" w:styleId="PlaceholderText">
    <w:name w:val="Placeholder Text"/>
    <w:uiPriority w:val="99"/>
    <w:semiHidden/>
    <w:rsid w:val="00206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43808">
      <w:bodyDiv w:val="1"/>
      <w:marLeft w:val="0"/>
      <w:marRight w:val="0"/>
      <w:marTop w:val="0"/>
      <w:marBottom w:val="0"/>
      <w:divBdr>
        <w:top w:val="none" w:sz="0" w:space="0" w:color="auto"/>
        <w:left w:val="none" w:sz="0" w:space="0" w:color="auto"/>
        <w:bottom w:val="none" w:sz="0" w:space="0" w:color="auto"/>
        <w:right w:val="none" w:sz="0" w:space="0" w:color="auto"/>
      </w:divBdr>
    </w:div>
    <w:div w:id="1572034548">
      <w:bodyDiv w:val="1"/>
      <w:marLeft w:val="0"/>
      <w:marRight w:val="0"/>
      <w:marTop w:val="0"/>
      <w:marBottom w:val="0"/>
      <w:divBdr>
        <w:top w:val="none" w:sz="0" w:space="0" w:color="auto"/>
        <w:left w:val="none" w:sz="0" w:space="0" w:color="auto"/>
        <w:bottom w:val="none" w:sz="0" w:space="0" w:color="auto"/>
        <w:right w:val="none" w:sz="0" w:space="0" w:color="auto"/>
      </w:divBdr>
    </w:div>
    <w:div w:id="18466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ster%20forms\Accreditation%20&amp;%20Course%20Forms\LiveForms_112005\ExhibitorAgreementV821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FFDD-6381-4C8D-8A15-AE422C6D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ExhibitorAgreementV82107</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Commercial Support</vt:lpstr>
    </vt:vector>
  </TitlesOfParts>
  <Manager>Leslie Aguayo</Manager>
  <Company>UCSF</Company>
  <LinksUpToDate>false</LinksUpToDate>
  <CharactersWithSpaces>4470</CharactersWithSpaces>
  <SharedDoc>false</SharedDoc>
  <HLinks>
    <vt:vector size="6" baseType="variant">
      <vt:variant>
        <vt:i4>4653066</vt:i4>
      </vt:variant>
      <vt:variant>
        <vt:i4>0</vt:i4>
      </vt:variant>
      <vt:variant>
        <vt:i4>0</vt:i4>
      </vt:variant>
      <vt:variant>
        <vt:i4>5</vt:i4>
      </vt:variant>
      <vt:variant>
        <vt:lpwstr>https://cme.ucsf.edu/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Support</dc:title>
  <dc:subject>Continuing Medical Education</dc:subject>
  <dc:creator>kolette dye</dc:creator>
  <cp:keywords/>
  <cp:lastModifiedBy>Brooks, Jane</cp:lastModifiedBy>
  <cp:revision>2</cp:revision>
  <cp:lastPrinted>2008-02-27T16:57:00Z</cp:lastPrinted>
  <dcterms:created xsi:type="dcterms:W3CDTF">2021-08-10T17:10:00Z</dcterms:created>
  <dcterms:modified xsi:type="dcterms:W3CDTF">2021-08-10T17:10:00Z</dcterms:modified>
</cp:coreProperties>
</file>